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A04A9" w14:textId="1C97FB04" w:rsidR="00553BE9" w:rsidRPr="0005097C" w:rsidRDefault="00553BE9" w:rsidP="00553BE9">
      <w:pPr>
        <w:keepNext/>
        <w:suppressAutoHyphens/>
        <w:spacing w:after="0" w:line="240" w:lineRule="auto"/>
        <w:ind w:left="720"/>
        <w:jc w:val="center"/>
        <w:outlineLvl w:val="0"/>
        <w:rPr>
          <w:rFonts w:ascii="Times New Roman" w:eastAsia="Times New Roman" w:hAnsi="Times New Roman" w:cs="Times New Roman"/>
          <w:b/>
          <w:bCs/>
        </w:rPr>
      </w:pPr>
      <w:r w:rsidRPr="0005097C">
        <w:rPr>
          <w:rFonts w:ascii="Times New Roman" w:eastAsia="Times New Roman" w:hAnsi="Times New Roman" w:cs="Times New Roman"/>
          <w:b/>
          <w:bCs/>
        </w:rPr>
        <w:t>ДОГОВОР №</w:t>
      </w:r>
      <w:r w:rsidR="00AA116D">
        <w:rPr>
          <w:rFonts w:ascii="Times New Roman" w:eastAsia="Times New Roman" w:hAnsi="Times New Roman" w:cs="Times New Roman"/>
          <w:b/>
          <w:bCs/>
        </w:rPr>
        <w:t xml:space="preserve"> </w:t>
      </w:r>
      <w:r w:rsidR="007B0583">
        <w:rPr>
          <w:rFonts w:ascii="Times New Roman" w:eastAsia="Times New Roman" w:hAnsi="Times New Roman" w:cs="Times New Roman"/>
          <w:b/>
          <w:bCs/>
        </w:rPr>
        <w:t>_____</w:t>
      </w:r>
    </w:p>
    <w:p w14:paraId="38017301" w14:textId="77777777" w:rsidR="00553BE9" w:rsidRPr="0005097C" w:rsidRDefault="00553BE9" w:rsidP="00553BE9">
      <w:pPr>
        <w:suppressAutoHyphens/>
        <w:spacing w:after="0" w:line="240" w:lineRule="auto"/>
        <w:ind w:firstLine="720"/>
        <w:jc w:val="center"/>
        <w:rPr>
          <w:rFonts w:ascii="Times New Roman" w:eastAsia="Times New Roman" w:hAnsi="Times New Roman" w:cs="Times New Roman"/>
          <w:b/>
          <w:bCs/>
        </w:rPr>
      </w:pPr>
      <w:r w:rsidRPr="0005097C">
        <w:rPr>
          <w:rFonts w:ascii="Times New Roman" w:eastAsia="Times New Roman" w:hAnsi="Times New Roman" w:cs="Times New Roman"/>
          <w:b/>
          <w:bCs/>
        </w:rPr>
        <w:t>возмездного оказания платных медицинских услуг</w:t>
      </w:r>
    </w:p>
    <w:p w14:paraId="2AA5BC44" w14:textId="77777777" w:rsidR="00553BE9" w:rsidRPr="0005097C" w:rsidRDefault="00553BE9" w:rsidP="00553BE9">
      <w:pPr>
        <w:suppressAutoHyphens/>
        <w:spacing w:after="0" w:line="240" w:lineRule="auto"/>
        <w:ind w:firstLine="720"/>
        <w:rPr>
          <w:rFonts w:ascii="Times New Roman" w:eastAsia="Times New Roman" w:hAnsi="Times New Roman" w:cs="Times New Roman"/>
          <w:b/>
          <w:bCs/>
        </w:rPr>
      </w:pPr>
    </w:p>
    <w:p w14:paraId="33343A72" w14:textId="77777777" w:rsidR="00553BE9" w:rsidRPr="0005097C" w:rsidRDefault="00553BE9" w:rsidP="00553BE9">
      <w:pPr>
        <w:suppressAutoHyphens/>
        <w:spacing w:after="0" w:line="240" w:lineRule="auto"/>
        <w:rPr>
          <w:rFonts w:ascii="Times New Roman" w:eastAsia="Times New Roman" w:hAnsi="Times New Roman" w:cs="Times New Roman"/>
        </w:rPr>
      </w:pPr>
    </w:p>
    <w:tbl>
      <w:tblPr>
        <w:tblW w:w="0" w:type="auto"/>
        <w:tblInd w:w="-34" w:type="dxa"/>
        <w:tblLook w:val="0000" w:firstRow="0" w:lastRow="0" w:firstColumn="0" w:lastColumn="0" w:noHBand="0" w:noVBand="0"/>
      </w:tblPr>
      <w:tblGrid>
        <w:gridCol w:w="5085"/>
        <w:gridCol w:w="4519"/>
      </w:tblGrid>
      <w:tr w:rsidR="00553BE9" w:rsidRPr="0005097C" w14:paraId="3D97086E" w14:textId="77777777" w:rsidTr="00CF49B4">
        <w:tc>
          <w:tcPr>
            <w:tcW w:w="5086" w:type="dxa"/>
          </w:tcPr>
          <w:p w14:paraId="75B2F4AA" w14:textId="77777777" w:rsidR="00553BE9" w:rsidRPr="0005097C" w:rsidRDefault="00553BE9" w:rsidP="00CF49B4">
            <w:pPr>
              <w:suppressAutoHyphens/>
              <w:spacing w:after="0" w:line="240" w:lineRule="auto"/>
              <w:jc w:val="both"/>
              <w:rPr>
                <w:rFonts w:ascii="Times New Roman" w:eastAsia="Times New Roman" w:hAnsi="Times New Roman" w:cs="Times New Roman"/>
                <w:b/>
                <w:bCs/>
                <w:sz w:val="20"/>
                <w:szCs w:val="20"/>
              </w:rPr>
            </w:pPr>
            <w:r w:rsidRPr="0005097C">
              <w:rPr>
                <w:rFonts w:ascii="Times New Roman" w:eastAsia="Times New Roman" w:hAnsi="Times New Roman" w:cs="Times New Roman"/>
                <w:b/>
                <w:bCs/>
                <w:sz w:val="20"/>
                <w:szCs w:val="20"/>
              </w:rPr>
              <w:t xml:space="preserve">с. </w:t>
            </w:r>
            <w:proofErr w:type="spellStart"/>
            <w:r w:rsidRPr="0005097C">
              <w:rPr>
                <w:rFonts w:ascii="Times New Roman" w:eastAsia="Times New Roman" w:hAnsi="Times New Roman" w:cs="Times New Roman"/>
                <w:b/>
                <w:bCs/>
                <w:sz w:val="20"/>
                <w:szCs w:val="20"/>
              </w:rPr>
              <w:t>Кабанск</w:t>
            </w:r>
            <w:proofErr w:type="spellEnd"/>
          </w:p>
        </w:tc>
        <w:tc>
          <w:tcPr>
            <w:tcW w:w="4519" w:type="dxa"/>
          </w:tcPr>
          <w:p w14:paraId="6D610202" w14:textId="6E05CE59" w:rsidR="00553BE9" w:rsidRPr="0005097C" w:rsidRDefault="00553BE9" w:rsidP="004B0787">
            <w:pPr>
              <w:suppressAutoHyphens/>
              <w:spacing w:after="0" w:line="240" w:lineRule="auto"/>
              <w:ind w:right="-284"/>
              <w:jc w:val="both"/>
              <w:rPr>
                <w:rFonts w:ascii="Times New Roman" w:eastAsia="Times New Roman" w:hAnsi="Times New Roman" w:cs="Times New Roman"/>
                <w:b/>
                <w:bCs/>
                <w:sz w:val="20"/>
                <w:szCs w:val="20"/>
              </w:rPr>
            </w:pPr>
            <w:r w:rsidRPr="0005097C">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      </w:t>
            </w:r>
            <w:r w:rsidR="004B0787">
              <w:rPr>
                <w:rFonts w:ascii="Times New Roman" w:eastAsia="Times New Roman" w:hAnsi="Times New Roman" w:cs="Times New Roman"/>
                <w:b/>
                <w:bCs/>
                <w:sz w:val="20"/>
                <w:szCs w:val="20"/>
              </w:rPr>
              <w:t xml:space="preserve"> </w:t>
            </w:r>
            <w:r w:rsidR="00AD19C0">
              <w:rPr>
                <w:rFonts w:ascii="Times New Roman" w:eastAsia="Times New Roman" w:hAnsi="Times New Roman" w:cs="Times New Roman"/>
                <w:b/>
                <w:bCs/>
                <w:sz w:val="20"/>
                <w:szCs w:val="20"/>
              </w:rPr>
              <w:t xml:space="preserve"> </w:t>
            </w:r>
            <w:r w:rsidRPr="0005097C">
              <w:rPr>
                <w:rFonts w:ascii="Times New Roman" w:eastAsia="Times New Roman" w:hAnsi="Times New Roman" w:cs="Times New Roman"/>
                <w:b/>
                <w:bCs/>
                <w:sz w:val="20"/>
                <w:szCs w:val="20"/>
              </w:rPr>
              <w:t>«</w:t>
            </w:r>
            <w:r w:rsidR="00224C70">
              <w:rPr>
                <w:rFonts w:ascii="Times New Roman" w:eastAsia="Times New Roman" w:hAnsi="Times New Roman" w:cs="Times New Roman"/>
                <w:b/>
                <w:bCs/>
                <w:sz w:val="20"/>
                <w:szCs w:val="20"/>
              </w:rPr>
              <w:t>___</w:t>
            </w:r>
            <w:r w:rsidR="00103B94">
              <w:rPr>
                <w:rFonts w:ascii="Times New Roman" w:eastAsia="Times New Roman" w:hAnsi="Times New Roman" w:cs="Times New Roman"/>
                <w:b/>
                <w:bCs/>
                <w:sz w:val="20"/>
                <w:szCs w:val="20"/>
              </w:rPr>
              <w:t xml:space="preserve">» </w:t>
            </w:r>
            <w:r w:rsidR="004C0747">
              <w:rPr>
                <w:rFonts w:ascii="Times New Roman" w:eastAsia="Times New Roman" w:hAnsi="Times New Roman" w:cs="Times New Roman"/>
                <w:b/>
                <w:bCs/>
                <w:sz w:val="20"/>
                <w:szCs w:val="20"/>
              </w:rPr>
              <w:t>_______</w:t>
            </w:r>
            <w:r w:rsidR="00092B7E">
              <w:rPr>
                <w:rFonts w:ascii="Times New Roman" w:eastAsia="Times New Roman" w:hAnsi="Times New Roman" w:cs="Times New Roman"/>
                <w:b/>
                <w:bCs/>
                <w:sz w:val="20"/>
                <w:szCs w:val="20"/>
              </w:rPr>
              <w:t xml:space="preserve"> 202</w:t>
            </w:r>
            <w:r w:rsidR="00224C70">
              <w:rPr>
                <w:rFonts w:ascii="Times New Roman" w:eastAsia="Times New Roman" w:hAnsi="Times New Roman" w:cs="Times New Roman"/>
                <w:b/>
                <w:bCs/>
                <w:sz w:val="20"/>
                <w:szCs w:val="20"/>
              </w:rPr>
              <w:t>__</w:t>
            </w:r>
            <w:r w:rsidRPr="0005097C">
              <w:rPr>
                <w:rFonts w:ascii="Times New Roman" w:eastAsia="Times New Roman" w:hAnsi="Times New Roman" w:cs="Times New Roman"/>
                <w:b/>
                <w:bCs/>
                <w:sz w:val="20"/>
                <w:szCs w:val="20"/>
              </w:rPr>
              <w:t xml:space="preserve"> г.  </w:t>
            </w:r>
          </w:p>
        </w:tc>
      </w:tr>
      <w:tr w:rsidR="00553BE9" w:rsidRPr="0005097C" w14:paraId="15F0FC33" w14:textId="77777777" w:rsidTr="00CF49B4">
        <w:tc>
          <w:tcPr>
            <w:tcW w:w="5086" w:type="dxa"/>
          </w:tcPr>
          <w:p w14:paraId="662B279F" w14:textId="77777777" w:rsidR="00553BE9" w:rsidRPr="0005097C" w:rsidRDefault="00553BE9" w:rsidP="00CF49B4">
            <w:pPr>
              <w:suppressAutoHyphens/>
              <w:spacing w:after="0" w:line="240" w:lineRule="auto"/>
              <w:jc w:val="both"/>
              <w:rPr>
                <w:rFonts w:ascii="Times New Roman" w:eastAsia="Times New Roman" w:hAnsi="Times New Roman" w:cs="Times New Roman"/>
                <w:b/>
                <w:bCs/>
              </w:rPr>
            </w:pPr>
          </w:p>
        </w:tc>
        <w:tc>
          <w:tcPr>
            <w:tcW w:w="4519" w:type="dxa"/>
          </w:tcPr>
          <w:p w14:paraId="209BD96D" w14:textId="77777777" w:rsidR="00553BE9" w:rsidRPr="0005097C" w:rsidRDefault="00553BE9" w:rsidP="00CF49B4">
            <w:pPr>
              <w:suppressAutoHyphens/>
              <w:spacing w:after="0" w:line="240" w:lineRule="auto"/>
              <w:jc w:val="both"/>
              <w:rPr>
                <w:rFonts w:ascii="Times New Roman" w:eastAsia="Times New Roman" w:hAnsi="Times New Roman" w:cs="Times New Roman"/>
                <w:b/>
                <w:bCs/>
              </w:rPr>
            </w:pPr>
          </w:p>
        </w:tc>
      </w:tr>
    </w:tbl>
    <w:p w14:paraId="5907DC95" w14:textId="1BF7921E" w:rsidR="00AA116D" w:rsidRPr="00723283" w:rsidRDefault="00A95644" w:rsidP="00AA116D">
      <w:pPr>
        <w:spacing w:after="0" w:line="240" w:lineRule="auto"/>
        <w:jc w:val="both"/>
        <w:rPr>
          <w:rFonts w:ascii="Times New Roman" w:eastAsia="Calibri" w:hAnsi="Times New Roman" w:cs="Times New Roman"/>
          <w:bCs/>
          <w:sz w:val="18"/>
          <w:szCs w:val="18"/>
        </w:rPr>
      </w:pPr>
      <w:r w:rsidRPr="00AD19C0">
        <w:rPr>
          <w:rFonts w:ascii="Times New Roman" w:hAnsi="Times New Roman" w:cs="Times New Roman"/>
          <w:b/>
          <w:sz w:val="18"/>
          <w:szCs w:val="18"/>
        </w:rPr>
        <w:t>Государственное бюджетное учреждение здравоохранения «Кабанская центральная районная больница»</w:t>
      </w:r>
      <w:r w:rsidR="004B0787" w:rsidRPr="00AD19C0">
        <w:rPr>
          <w:rFonts w:ascii="Times New Roman" w:hAnsi="Times New Roman" w:cs="Times New Roman"/>
          <w:b/>
          <w:sz w:val="18"/>
          <w:szCs w:val="18"/>
        </w:rPr>
        <w:t xml:space="preserve"> (ГБУЗ «Кабанская ЦРБ»)</w:t>
      </w:r>
      <w:r w:rsidRPr="00AD19C0">
        <w:rPr>
          <w:rFonts w:ascii="Times New Roman" w:hAnsi="Times New Roman" w:cs="Times New Roman"/>
          <w:sz w:val="18"/>
          <w:szCs w:val="18"/>
        </w:rPr>
        <w:t xml:space="preserve">, зарегистрированное МРИ ФНС № 9 по Республике Бурятия, свидетельство о государственной регистрации № 1090309000297 от 26 декабря 2012 г., имеющая государственную лицензию на медицинскую деятельность № ЛО-03-01-003264 от 30 ноября 2020 г (выданную Министерством здравоохранения Республики Бурятия (РБ, ул. Ленина, 54, тел: 8 (301 38) 21-31-25), именуемое  в дальнейшем Исполнитель, в лице главного врача Батуева Михаила Валерьевича, действующего на основании Устава  с одной стороны </w:t>
      </w:r>
      <w:r w:rsidR="00473448" w:rsidRPr="00AD19C0">
        <w:rPr>
          <w:rFonts w:ascii="Times New Roman" w:hAnsi="Times New Roman" w:cs="Times New Roman"/>
          <w:sz w:val="18"/>
          <w:szCs w:val="18"/>
        </w:rPr>
        <w:t>и</w:t>
      </w:r>
      <w:r w:rsidR="004B0787" w:rsidRPr="00AD19C0">
        <w:rPr>
          <w:rFonts w:ascii="Times New Roman" w:hAnsi="Times New Roman" w:cs="Times New Roman"/>
          <w:sz w:val="18"/>
          <w:szCs w:val="18"/>
        </w:rPr>
        <w:t xml:space="preserve"> </w:t>
      </w:r>
      <w:r w:rsidR="00224C70">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A116D" w:rsidRPr="00723283">
        <w:rPr>
          <w:rFonts w:ascii="Times New Roman" w:eastAsia="Calibri" w:hAnsi="Times New Roman" w:cs="Times New Roman"/>
          <w:sz w:val="18"/>
          <w:szCs w:val="18"/>
        </w:rPr>
        <w:t xml:space="preserve">, именуемое в дальнейшем «Заказчик»,  в лице </w:t>
      </w:r>
      <w:r w:rsidR="00224C70">
        <w:rPr>
          <w:rFonts w:ascii="Times New Roman" w:eastAsia="Calibri" w:hAnsi="Times New Roman" w:cs="Times New Roman"/>
          <w:sz w:val="18"/>
          <w:szCs w:val="18"/>
        </w:rPr>
        <w:t>____________________________________________</w:t>
      </w:r>
      <w:r w:rsidR="00AA116D" w:rsidRPr="00723283">
        <w:rPr>
          <w:rFonts w:ascii="Times New Roman" w:eastAsia="Calibri" w:hAnsi="Times New Roman" w:cs="Times New Roman"/>
          <w:sz w:val="18"/>
          <w:szCs w:val="18"/>
        </w:rPr>
        <w:t xml:space="preserve">, действующей на основании </w:t>
      </w:r>
      <w:r w:rsidR="00224C70">
        <w:rPr>
          <w:rFonts w:ascii="Times New Roman" w:eastAsia="Calibri" w:hAnsi="Times New Roman" w:cs="Times New Roman"/>
          <w:sz w:val="18"/>
          <w:szCs w:val="18"/>
        </w:rPr>
        <w:t>_______________________________</w:t>
      </w:r>
      <w:r w:rsidR="00AA116D" w:rsidRPr="00723283">
        <w:rPr>
          <w:rFonts w:ascii="Times New Roman" w:eastAsia="Times New Roman" w:hAnsi="Times New Roman" w:cs="Times New Roman"/>
          <w:sz w:val="18"/>
          <w:szCs w:val="18"/>
        </w:rPr>
        <w:t>,  с другой стороны, заключили настоящий Договор о следующем</w:t>
      </w:r>
      <w:r w:rsidR="00AA116D">
        <w:rPr>
          <w:rFonts w:ascii="Times New Roman" w:eastAsia="Times New Roman" w:hAnsi="Times New Roman" w:cs="Times New Roman"/>
          <w:sz w:val="18"/>
          <w:szCs w:val="18"/>
        </w:rPr>
        <w:t>:</w:t>
      </w:r>
    </w:p>
    <w:p w14:paraId="1DA638D7" w14:textId="77777777" w:rsidR="005A199C" w:rsidRPr="005A199C" w:rsidRDefault="005A199C" w:rsidP="005A199C">
      <w:pPr>
        <w:suppressAutoHyphens/>
        <w:spacing w:after="0" w:line="240" w:lineRule="auto"/>
        <w:ind w:right="-2"/>
        <w:jc w:val="both"/>
        <w:rPr>
          <w:rFonts w:ascii="Times New Roman" w:eastAsia="Times New Roman" w:hAnsi="Times New Roman" w:cs="Times New Roman"/>
          <w:sz w:val="18"/>
          <w:szCs w:val="18"/>
        </w:rPr>
      </w:pPr>
    </w:p>
    <w:p w14:paraId="0CDF5B7D" w14:textId="77777777" w:rsidR="0005097C" w:rsidRPr="0005097C" w:rsidRDefault="0005097C" w:rsidP="005A199C">
      <w:pPr>
        <w:suppressAutoHyphens/>
        <w:spacing w:after="0" w:line="240" w:lineRule="auto"/>
        <w:jc w:val="center"/>
        <w:rPr>
          <w:rFonts w:ascii="Times New Roman" w:eastAsia="Times New Roman" w:hAnsi="Times New Roman" w:cs="Times New Roman"/>
          <w:b/>
          <w:bCs/>
          <w:sz w:val="18"/>
          <w:szCs w:val="18"/>
          <w:lang w:eastAsia="ru-RU"/>
        </w:rPr>
      </w:pPr>
      <w:r w:rsidRPr="0005097C">
        <w:rPr>
          <w:rFonts w:ascii="Times New Roman" w:eastAsia="Times New Roman" w:hAnsi="Times New Roman" w:cs="Times New Roman"/>
          <w:b/>
          <w:bCs/>
          <w:sz w:val="18"/>
          <w:szCs w:val="18"/>
          <w:lang w:eastAsia="ru-RU"/>
        </w:rPr>
        <w:t>1. ПРЕДМЕТ ДОГОВОРА</w:t>
      </w:r>
    </w:p>
    <w:p w14:paraId="6FC5738B" w14:textId="77777777" w:rsidR="00092B7E" w:rsidRDefault="00092B7E" w:rsidP="005A199C">
      <w:pPr>
        <w:suppressAutoHyphens/>
        <w:spacing w:after="0" w:line="240" w:lineRule="auto"/>
        <w:jc w:val="both"/>
        <w:outlineLvl w:val="0"/>
        <w:rPr>
          <w:rFonts w:ascii="Times New Roman" w:eastAsia="Times New Roman" w:hAnsi="Times New Roman" w:cs="Times New Roman"/>
          <w:sz w:val="18"/>
          <w:szCs w:val="18"/>
          <w:lang w:eastAsia="ru-RU"/>
        </w:rPr>
      </w:pPr>
    </w:p>
    <w:p w14:paraId="04EE90FD" w14:textId="41E4E0E7" w:rsidR="00B15A4A" w:rsidRPr="0032687B" w:rsidRDefault="0032687B" w:rsidP="005A199C">
      <w:pPr>
        <w:spacing w:line="240" w:lineRule="auto"/>
        <w:jc w:val="both"/>
        <w:rPr>
          <w:rFonts w:ascii="Times New Roman" w:hAnsi="Times New Roman" w:cs="Times New Roman"/>
          <w:sz w:val="18"/>
          <w:szCs w:val="18"/>
        </w:rPr>
      </w:pPr>
      <w:r w:rsidRPr="0005097C">
        <w:rPr>
          <w:rFonts w:ascii="Times New Roman" w:eastAsia="Times New Roman" w:hAnsi="Times New Roman" w:cs="Times New Roman"/>
          <w:sz w:val="18"/>
          <w:szCs w:val="18"/>
        </w:rPr>
        <w:t>1.1.</w:t>
      </w:r>
      <w:r>
        <w:rPr>
          <w:rFonts w:ascii="Times New Roman" w:eastAsia="Times New Roman" w:hAnsi="Times New Roman" w:cs="Times New Roman"/>
          <w:sz w:val="18"/>
          <w:szCs w:val="18"/>
        </w:rPr>
        <w:t xml:space="preserve"> Исполнитель по настоящему договору принимает на себя обязательства оказывать медицинские услуги -   </w:t>
      </w:r>
      <w:proofErr w:type="gramStart"/>
      <w:r>
        <w:rPr>
          <w:rFonts w:ascii="Times New Roman" w:eastAsia="Times New Roman" w:hAnsi="Times New Roman" w:cs="Times New Roman"/>
          <w:sz w:val="18"/>
          <w:szCs w:val="18"/>
        </w:rPr>
        <w:t>проведение  медицинских</w:t>
      </w:r>
      <w:proofErr w:type="gramEnd"/>
      <w:r>
        <w:rPr>
          <w:rFonts w:ascii="Times New Roman" w:eastAsia="Times New Roman" w:hAnsi="Times New Roman" w:cs="Times New Roman"/>
          <w:sz w:val="18"/>
          <w:szCs w:val="18"/>
        </w:rPr>
        <w:t xml:space="preserve"> осмотров (обследований) представителей Заказчика</w:t>
      </w:r>
      <w:r w:rsidR="00B15A4A">
        <w:rPr>
          <w:rFonts w:ascii="Times New Roman" w:eastAsia="Times New Roman" w:hAnsi="Times New Roman" w:cs="Times New Roman"/>
          <w:sz w:val="18"/>
          <w:szCs w:val="18"/>
        </w:rPr>
        <w:t>,  в соответствии с Приложением №1</w:t>
      </w:r>
      <w:r w:rsidR="00092B7E">
        <w:rPr>
          <w:rFonts w:ascii="Times New Roman" w:eastAsia="Times New Roman" w:hAnsi="Times New Roman" w:cs="Times New Roman"/>
          <w:sz w:val="18"/>
          <w:szCs w:val="18"/>
        </w:rPr>
        <w:t xml:space="preserve"> (согласно Приказа от </w:t>
      </w:r>
      <w:r w:rsidR="004C0747">
        <w:rPr>
          <w:rFonts w:ascii="Times New Roman" w:eastAsia="Times New Roman" w:hAnsi="Times New Roman" w:cs="Times New Roman"/>
          <w:sz w:val="18"/>
          <w:szCs w:val="18"/>
        </w:rPr>
        <w:t>_______</w:t>
      </w:r>
      <w:r w:rsidR="00092B7E">
        <w:rPr>
          <w:rFonts w:ascii="Times New Roman" w:eastAsia="Times New Roman" w:hAnsi="Times New Roman" w:cs="Times New Roman"/>
          <w:sz w:val="18"/>
          <w:szCs w:val="18"/>
        </w:rPr>
        <w:t xml:space="preserve"> г. №</w:t>
      </w:r>
      <w:r w:rsidR="004C0747">
        <w:rPr>
          <w:rFonts w:ascii="Times New Roman" w:eastAsia="Times New Roman" w:hAnsi="Times New Roman" w:cs="Times New Roman"/>
          <w:sz w:val="18"/>
          <w:szCs w:val="18"/>
        </w:rPr>
        <w:t>______</w:t>
      </w:r>
      <w:r w:rsidR="00B15A4A">
        <w:rPr>
          <w:rFonts w:ascii="Times New Roman" w:eastAsia="Times New Roman" w:hAnsi="Times New Roman" w:cs="Times New Roman"/>
          <w:sz w:val="18"/>
          <w:szCs w:val="18"/>
        </w:rPr>
        <w:t xml:space="preserve"> «Об утверждении прейскуранта на платные медицинские услуги») к настоящему договору (являющимся  неотъемлемой частью настоящего договора). Заказчик берет на себя обязательство </w:t>
      </w:r>
      <w:proofErr w:type="gramStart"/>
      <w:r w:rsidR="00B15A4A">
        <w:rPr>
          <w:rFonts w:ascii="Times New Roman" w:eastAsia="Times New Roman" w:hAnsi="Times New Roman" w:cs="Times New Roman"/>
          <w:sz w:val="18"/>
          <w:szCs w:val="18"/>
        </w:rPr>
        <w:t>оплатить  оказанные</w:t>
      </w:r>
      <w:proofErr w:type="gramEnd"/>
      <w:r w:rsidR="00B15A4A">
        <w:rPr>
          <w:rFonts w:ascii="Times New Roman" w:eastAsia="Times New Roman" w:hAnsi="Times New Roman" w:cs="Times New Roman"/>
          <w:sz w:val="18"/>
          <w:szCs w:val="18"/>
        </w:rPr>
        <w:t xml:space="preserve"> услуги.</w:t>
      </w:r>
    </w:p>
    <w:p w14:paraId="4F3CE631" w14:textId="77777777" w:rsidR="00092B7E" w:rsidRDefault="00092B7E" w:rsidP="0032687B">
      <w:pPr>
        <w:suppressAutoHyphens/>
        <w:spacing w:after="0" w:line="240" w:lineRule="auto"/>
        <w:jc w:val="center"/>
        <w:rPr>
          <w:rFonts w:ascii="Times New Roman" w:eastAsia="Times New Roman" w:hAnsi="Times New Roman" w:cs="Times New Roman"/>
          <w:b/>
          <w:bCs/>
          <w:sz w:val="18"/>
          <w:szCs w:val="18"/>
          <w:lang w:eastAsia="ru-RU"/>
        </w:rPr>
      </w:pPr>
      <w:r w:rsidRPr="008B55C6">
        <w:rPr>
          <w:rFonts w:ascii="Times New Roman" w:eastAsia="Times New Roman" w:hAnsi="Times New Roman" w:cs="Times New Roman"/>
          <w:b/>
          <w:bCs/>
          <w:sz w:val="18"/>
          <w:szCs w:val="18"/>
          <w:lang w:eastAsia="ru-RU"/>
        </w:rPr>
        <w:t>2. ПРАВА И ОБЯЗАННОСТИ СТОРОН</w:t>
      </w:r>
    </w:p>
    <w:p w14:paraId="6E57CD0D" w14:textId="77777777" w:rsidR="00092B7E" w:rsidRPr="008B55C6" w:rsidRDefault="00092B7E" w:rsidP="00092B7E">
      <w:pPr>
        <w:suppressAutoHyphens/>
        <w:spacing w:after="0" w:line="240" w:lineRule="auto"/>
        <w:jc w:val="center"/>
        <w:rPr>
          <w:rFonts w:ascii="Times New Roman" w:eastAsia="Times New Roman" w:hAnsi="Times New Roman" w:cs="Times New Roman"/>
          <w:b/>
          <w:bCs/>
          <w:sz w:val="18"/>
          <w:szCs w:val="18"/>
          <w:lang w:eastAsia="ru-RU"/>
        </w:rPr>
      </w:pPr>
    </w:p>
    <w:p w14:paraId="3962511A" w14:textId="77777777" w:rsidR="00092B7E" w:rsidRPr="0005097C" w:rsidRDefault="00092B7E" w:rsidP="00092B7E">
      <w:pPr>
        <w:suppressAutoHyphens/>
        <w:spacing w:after="0" w:line="240" w:lineRule="auto"/>
        <w:jc w:val="both"/>
        <w:rPr>
          <w:rFonts w:ascii="Times New Roman" w:eastAsia="Times New Roman" w:hAnsi="Times New Roman" w:cs="Times New Roman"/>
          <w:b/>
          <w:bCs/>
          <w:sz w:val="18"/>
          <w:szCs w:val="18"/>
        </w:rPr>
      </w:pPr>
      <w:r w:rsidRPr="0005097C">
        <w:rPr>
          <w:rFonts w:ascii="Times New Roman" w:eastAsia="Times New Roman" w:hAnsi="Times New Roman" w:cs="Times New Roman"/>
          <w:b/>
          <w:bCs/>
          <w:sz w:val="18"/>
          <w:szCs w:val="18"/>
        </w:rPr>
        <w:t>2.1. Исполнитель обязуется:</w:t>
      </w:r>
    </w:p>
    <w:p w14:paraId="0BCE2326" w14:textId="77777777" w:rsidR="00AD19C0" w:rsidRDefault="00092B7E" w:rsidP="00092B7E">
      <w:pPr>
        <w:suppressAutoHyphens/>
        <w:spacing w:after="0" w:line="240" w:lineRule="auto"/>
        <w:jc w:val="both"/>
        <w:rPr>
          <w:rFonts w:ascii="Times New Roman" w:eastAsia="Times New Roman" w:hAnsi="Times New Roman" w:cs="Times New Roman"/>
          <w:sz w:val="18"/>
          <w:szCs w:val="18"/>
        </w:rPr>
      </w:pPr>
      <w:r w:rsidRPr="0005097C">
        <w:rPr>
          <w:rFonts w:ascii="Times New Roman" w:eastAsia="Times New Roman" w:hAnsi="Times New Roman" w:cs="Times New Roman"/>
          <w:sz w:val="18"/>
          <w:szCs w:val="18"/>
        </w:rPr>
        <w:t xml:space="preserve">2.1.1. Оказывать </w:t>
      </w:r>
      <w:proofErr w:type="gramStart"/>
      <w:r w:rsidRPr="0005097C">
        <w:rPr>
          <w:rFonts w:ascii="Times New Roman" w:eastAsia="Times New Roman" w:hAnsi="Times New Roman" w:cs="Times New Roman"/>
          <w:sz w:val="18"/>
          <w:szCs w:val="18"/>
        </w:rPr>
        <w:t>медицинские  услуги</w:t>
      </w:r>
      <w:proofErr w:type="gramEnd"/>
      <w:r w:rsidRPr="0005097C">
        <w:rPr>
          <w:rFonts w:ascii="Times New Roman" w:eastAsia="Times New Roman" w:hAnsi="Times New Roman" w:cs="Times New Roman"/>
          <w:sz w:val="18"/>
          <w:szCs w:val="18"/>
        </w:rPr>
        <w:t xml:space="preserve"> Пациентам  в соответствии с прейскурантом цен (Приложение №1 к настоящему договору)  и  условиям настоящего договора при предъявлении пациентом направления Заказчика, документа, удостоверяющего личность Пациента, и (или) на основании списка Пациентов, предоставленного Заказчиком, подписанного им и скрепленного его печатью.</w:t>
      </w:r>
    </w:p>
    <w:p w14:paraId="7E270DF7" w14:textId="77777777" w:rsidR="00092B7E" w:rsidRPr="0005097C" w:rsidRDefault="00092B7E" w:rsidP="00092B7E">
      <w:pPr>
        <w:suppressAutoHyphens/>
        <w:spacing w:after="0" w:line="240" w:lineRule="auto"/>
        <w:jc w:val="both"/>
        <w:rPr>
          <w:rFonts w:ascii="Times New Roman" w:eastAsia="Times New Roman" w:hAnsi="Times New Roman" w:cs="Times New Roman"/>
          <w:sz w:val="18"/>
          <w:szCs w:val="18"/>
        </w:rPr>
      </w:pPr>
      <w:r w:rsidRPr="0005097C">
        <w:rPr>
          <w:rFonts w:ascii="Times New Roman" w:eastAsia="Times New Roman" w:hAnsi="Times New Roman" w:cs="Times New Roman"/>
          <w:sz w:val="18"/>
          <w:szCs w:val="18"/>
        </w:rPr>
        <w:t>При оказании медицинских услуг Исполнителем применяются действующие на территории РФ стандарты медицинской помощи и порядки оказания медицинской помощи.</w:t>
      </w:r>
    </w:p>
    <w:p w14:paraId="3B4FC088" w14:textId="77777777" w:rsidR="00092B7E" w:rsidRPr="0005097C" w:rsidRDefault="00092B7E" w:rsidP="00092B7E">
      <w:pPr>
        <w:suppressAutoHyphens/>
        <w:spacing w:after="0" w:line="240" w:lineRule="auto"/>
        <w:jc w:val="both"/>
        <w:rPr>
          <w:rFonts w:ascii="Times New Roman" w:eastAsia="Times New Roman" w:hAnsi="Times New Roman" w:cs="Times New Roman"/>
          <w:sz w:val="18"/>
          <w:szCs w:val="18"/>
        </w:rPr>
      </w:pPr>
      <w:r w:rsidRPr="0005097C">
        <w:rPr>
          <w:rFonts w:ascii="Times New Roman" w:eastAsia="Times New Roman" w:hAnsi="Times New Roman" w:cs="Times New Roman"/>
          <w:sz w:val="18"/>
          <w:szCs w:val="18"/>
        </w:rPr>
        <w:t>Информация о профессиональном образовании и квалификация данных специалистов доводится до сведения пациента специалистом, оказывающим услугу в кабинете, где оказывается услуга. Специалист также в доступной форме разъясняет Пациенту информацию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14:paraId="7D99E85C" w14:textId="77777777" w:rsidR="00092B7E" w:rsidRPr="0005097C" w:rsidRDefault="00092B7E" w:rsidP="00092B7E">
      <w:pPr>
        <w:suppressAutoHyphens/>
        <w:spacing w:after="0" w:line="240" w:lineRule="auto"/>
        <w:jc w:val="both"/>
        <w:rPr>
          <w:rFonts w:ascii="Times New Roman" w:eastAsia="Times New Roman" w:hAnsi="Times New Roman" w:cs="Times New Roman"/>
          <w:sz w:val="18"/>
          <w:szCs w:val="18"/>
        </w:rPr>
      </w:pPr>
      <w:r w:rsidRPr="0005097C">
        <w:rPr>
          <w:rFonts w:ascii="Times New Roman" w:eastAsia="Times New Roman" w:hAnsi="Times New Roman" w:cs="Times New Roman"/>
          <w:sz w:val="18"/>
          <w:szCs w:val="18"/>
        </w:rPr>
        <w:t xml:space="preserve">2.1.2. Вести учет Пациентов, получивших медицинские услуги, оформлять медицинскую документацию с указанием </w:t>
      </w:r>
      <w:proofErr w:type="gramStart"/>
      <w:r w:rsidRPr="0005097C">
        <w:rPr>
          <w:rFonts w:ascii="Times New Roman" w:eastAsia="Times New Roman" w:hAnsi="Times New Roman" w:cs="Times New Roman"/>
          <w:sz w:val="18"/>
          <w:szCs w:val="18"/>
        </w:rPr>
        <w:t>вида,  объема</w:t>
      </w:r>
      <w:proofErr w:type="gramEnd"/>
      <w:r w:rsidRPr="0005097C">
        <w:rPr>
          <w:rFonts w:ascii="Times New Roman" w:eastAsia="Times New Roman" w:hAnsi="Times New Roman" w:cs="Times New Roman"/>
          <w:sz w:val="18"/>
          <w:szCs w:val="18"/>
        </w:rPr>
        <w:t>, даты оказания, стоимости, услуг, оказанных по настоящему договору.</w:t>
      </w:r>
    </w:p>
    <w:p w14:paraId="14741227" w14:textId="77777777" w:rsidR="00092B7E" w:rsidRPr="0005097C" w:rsidRDefault="00092B7E" w:rsidP="00092B7E">
      <w:pPr>
        <w:suppressAutoHyphens/>
        <w:spacing w:after="0" w:line="240" w:lineRule="auto"/>
        <w:jc w:val="both"/>
        <w:rPr>
          <w:rFonts w:ascii="Times New Roman" w:eastAsia="Times New Roman" w:hAnsi="Times New Roman" w:cs="Times New Roman"/>
          <w:sz w:val="18"/>
          <w:szCs w:val="18"/>
        </w:rPr>
      </w:pPr>
      <w:r w:rsidRPr="0005097C">
        <w:rPr>
          <w:rFonts w:ascii="Times New Roman" w:eastAsia="Times New Roman" w:hAnsi="Times New Roman" w:cs="Times New Roman"/>
          <w:sz w:val="18"/>
          <w:szCs w:val="18"/>
        </w:rPr>
        <w:t xml:space="preserve">2.1.3. </w:t>
      </w:r>
      <w:proofErr w:type="gramStart"/>
      <w:r w:rsidRPr="0005097C">
        <w:rPr>
          <w:rFonts w:ascii="Times New Roman" w:eastAsia="Times New Roman" w:hAnsi="Times New Roman" w:cs="Times New Roman"/>
          <w:sz w:val="18"/>
          <w:szCs w:val="18"/>
        </w:rPr>
        <w:t>Предоставлять  Пациентам</w:t>
      </w:r>
      <w:proofErr w:type="gramEnd"/>
      <w:r w:rsidRPr="0005097C">
        <w:rPr>
          <w:rFonts w:ascii="Times New Roman" w:eastAsia="Times New Roman" w:hAnsi="Times New Roman" w:cs="Times New Roman"/>
          <w:sz w:val="18"/>
          <w:szCs w:val="18"/>
        </w:rPr>
        <w:t xml:space="preserve"> медицинские услуги на сумму, не превышающую размер лимита, указанного в направлении Заказчика.</w:t>
      </w:r>
    </w:p>
    <w:p w14:paraId="43E9180B" w14:textId="77777777" w:rsidR="00092B7E" w:rsidRPr="0005097C" w:rsidRDefault="00092B7E" w:rsidP="00092B7E">
      <w:pPr>
        <w:suppressAutoHyphens/>
        <w:spacing w:after="0" w:line="240" w:lineRule="auto"/>
        <w:jc w:val="both"/>
        <w:rPr>
          <w:rFonts w:ascii="Times New Roman" w:eastAsia="Times New Roman" w:hAnsi="Times New Roman" w:cs="Times New Roman"/>
          <w:sz w:val="18"/>
          <w:szCs w:val="18"/>
        </w:rPr>
      </w:pPr>
      <w:r w:rsidRPr="0005097C">
        <w:rPr>
          <w:rFonts w:ascii="Times New Roman" w:eastAsia="Times New Roman" w:hAnsi="Times New Roman" w:cs="Times New Roman"/>
          <w:sz w:val="18"/>
          <w:szCs w:val="18"/>
        </w:rPr>
        <w:t xml:space="preserve">2.1.4. Оказывать Пациентам медицинские услуги на </w:t>
      </w:r>
      <w:proofErr w:type="gramStart"/>
      <w:r w:rsidRPr="0005097C">
        <w:rPr>
          <w:rFonts w:ascii="Times New Roman" w:eastAsia="Times New Roman" w:hAnsi="Times New Roman" w:cs="Times New Roman"/>
          <w:sz w:val="18"/>
          <w:szCs w:val="18"/>
        </w:rPr>
        <w:t>сумму,  превышающую</w:t>
      </w:r>
      <w:proofErr w:type="gramEnd"/>
      <w:r w:rsidRPr="0005097C">
        <w:rPr>
          <w:rFonts w:ascii="Times New Roman" w:eastAsia="Times New Roman" w:hAnsi="Times New Roman" w:cs="Times New Roman"/>
          <w:sz w:val="18"/>
          <w:szCs w:val="18"/>
        </w:rPr>
        <w:t xml:space="preserve"> размер лимита, только после письменного согласования с Заказчиком.</w:t>
      </w:r>
    </w:p>
    <w:p w14:paraId="604C2879" w14:textId="77777777" w:rsidR="00092B7E" w:rsidRPr="0005097C" w:rsidRDefault="00092B7E" w:rsidP="00092B7E">
      <w:pPr>
        <w:suppressAutoHyphens/>
        <w:spacing w:after="0" w:line="240" w:lineRule="auto"/>
        <w:jc w:val="both"/>
        <w:rPr>
          <w:rFonts w:ascii="Times New Roman" w:eastAsia="Times New Roman" w:hAnsi="Times New Roman" w:cs="Times New Roman"/>
          <w:sz w:val="18"/>
          <w:szCs w:val="18"/>
        </w:rPr>
      </w:pPr>
      <w:r w:rsidRPr="0005097C">
        <w:rPr>
          <w:rFonts w:ascii="Times New Roman" w:eastAsia="Times New Roman" w:hAnsi="Times New Roman" w:cs="Times New Roman"/>
          <w:sz w:val="18"/>
          <w:szCs w:val="18"/>
        </w:rPr>
        <w:t>2.1.5.  Назначить ответственное лицо по организации обследования (ФИО, должность, телефон, адрес электронной почты). Данному лицу предоставляется также право подписи реестров оказанных медицинских услуг.</w:t>
      </w:r>
    </w:p>
    <w:p w14:paraId="64B998ED" w14:textId="77777777" w:rsidR="00092B7E" w:rsidRPr="0005097C" w:rsidRDefault="00092B7E" w:rsidP="00092B7E">
      <w:pPr>
        <w:suppressAutoHyphens/>
        <w:spacing w:after="0" w:line="240" w:lineRule="auto"/>
        <w:jc w:val="both"/>
        <w:rPr>
          <w:rFonts w:ascii="Times New Roman" w:eastAsia="Times New Roman" w:hAnsi="Times New Roman" w:cs="Times New Roman"/>
          <w:sz w:val="18"/>
          <w:szCs w:val="18"/>
        </w:rPr>
      </w:pPr>
      <w:r w:rsidRPr="0005097C">
        <w:rPr>
          <w:rFonts w:ascii="Times New Roman" w:eastAsia="Times New Roman" w:hAnsi="Times New Roman" w:cs="Times New Roman"/>
          <w:sz w:val="18"/>
          <w:szCs w:val="18"/>
        </w:rPr>
        <w:t xml:space="preserve">2.1.6. </w:t>
      </w:r>
      <w:proofErr w:type="gramStart"/>
      <w:r w:rsidRPr="0005097C">
        <w:rPr>
          <w:rFonts w:ascii="Times New Roman" w:eastAsia="Times New Roman" w:hAnsi="Times New Roman" w:cs="Times New Roman"/>
          <w:sz w:val="18"/>
          <w:szCs w:val="18"/>
        </w:rPr>
        <w:t>Выставлять  Заказчику</w:t>
      </w:r>
      <w:proofErr w:type="gramEnd"/>
      <w:r w:rsidRPr="0005097C">
        <w:rPr>
          <w:rFonts w:ascii="Times New Roman" w:eastAsia="Times New Roman" w:hAnsi="Times New Roman" w:cs="Times New Roman"/>
          <w:sz w:val="18"/>
          <w:szCs w:val="18"/>
        </w:rPr>
        <w:t xml:space="preserve"> счет - фактуру за фактически оказанные медицинские услуги до 10 чи</w:t>
      </w:r>
      <w:r>
        <w:rPr>
          <w:rFonts w:ascii="Times New Roman" w:eastAsia="Times New Roman" w:hAnsi="Times New Roman" w:cs="Times New Roman"/>
          <w:sz w:val="18"/>
          <w:szCs w:val="18"/>
        </w:rPr>
        <w:t xml:space="preserve">сла каждого месяца, следующего </w:t>
      </w:r>
      <w:r w:rsidRPr="0005097C">
        <w:rPr>
          <w:rFonts w:ascii="Times New Roman" w:eastAsia="Times New Roman" w:hAnsi="Times New Roman" w:cs="Times New Roman"/>
          <w:sz w:val="18"/>
          <w:szCs w:val="18"/>
        </w:rPr>
        <w:t xml:space="preserve">за отчетным, с приложением реестра оказанных медицинских услуг по установленной форме и акта приемки выполненных работ.      </w:t>
      </w:r>
    </w:p>
    <w:p w14:paraId="3F2C9650" w14:textId="77777777" w:rsidR="00092B7E" w:rsidRPr="0005097C" w:rsidRDefault="00092B7E" w:rsidP="00092B7E">
      <w:pPr>
        <w:suppressAutoHyphens/>
        <w:spacing w:after="0" w:line="240" w:lineRule="auto"/>
        <w:jc w:val="both"/>
        <w:rPr>
          <w:rFonts w:ascii="Times New Roman" w:eastAsia="Times New Roman" w:hAnsi="Times New Roman" w:cs="Times New Roman"/>
          <w:sz w:val="18"/>
          <w:szCs w:val="18"/>
        </w:rPr>
      </w:pPr>
      <w:r w:rsidRPr="0005097C">
        <w:rPr>
          <w:rFonts w:ascii="Times New Roman" w:eastAsia="Times New Roman" w:hAnsi="Times New Roman" w:cs="Times New Roman"/>
          <w:sz w:val="18"/>
          <w:szCs w:val="18"/>
        </w:rPr>
        <w:t xml:space="preserve">2.1.7. При невозможности предоставления каких-либо медицинских услуг Пациенту не привлекать </w:t>
      </w:r>
      <w:r w:rsidRPr="00FF6ED2">
        <w:rPr>
          <w:rFonts w:ascii="Times New Roman" w:eastAsia="Times New Roman" w:hAnsi="Times New Roman" w:cs="Times New Roman"/>
          <w:sz w:val="18"/>
          <w:szCs w:val="18"/>
        </w:rPr>
        <w:t>другие медицинские структурные подразделения Исполнителя</w:t>
      </w:r>
      <w:r w:rsidRPr="0005097C">
        <w:rPr>
          <w:rFonts w:ascii="Times New Roman" w:eastAsia="Times New Roman" w:hAnsi="Times New Roman" w:cs="Times New Roman"/>
          <w:sz w:val="18"/>
          <w:szCs w:val="18"/>
        </w:rPr>
        <w:t xml:space="preserve"> для компенсации недостающих видов медицинской помощи. </w:t>
      </w:r>
    </w:p>
    <w:p w14:paraId="2C8F4937" w14:textId="77777777" w:rsidR="00092B7E" w:rsidRPr="0005097C" w:rsidRDefault="00092B7E" w:rsidP="00092B7E">
      <w:pPr>
        <w:suppressAutoHyphens/>
        <w:spacing w:after="0" w:line="240" w:lineRule="auto"/>
        <w:jc w:val="both"/>
        <w:rPr>
          <w:rFonts w:ascii="Times New Roman" w:eastAsia="Times New Roman" w:hAnsi="Times New Roman" w:cs="Times New Roman"/>
          <w:sz w:val="18"/>
          <w:szCs w:val="18"/>
        </w:rPr>
      </w:pPr>
      <w:r w:rsidRPr="0005097C">
        <w:rPr>
          <w:rFonts w:ascii="Times New Roman" w:eastAsia="Times New Roman" w:hAnsi="Times New Roman" w:cs="Times New Roman"/>
          <w:sz w:val="18"/>
          <w:szCs w:val="18"/>
        </w:rPr>
        <w:t>2.1.8. Отказывать Пациентам в предоставлении медицинских услуг, оговоренных настоящим Договором, в случае получения соответствующего уведомления от Заказчика.</w:t>
      </w:r>
    </w:p>
    <w:p w14:paraId="0FF887C5" w14:textId="77777777" w:rsidR="00092B7E" w:rsidRPr="0005097C" w:rsidRDefault="00092B7E" w:rsidP="00092B7E">
      <w:pPr>
        <w:suppressAutoHyphens/>
        <w:spacing w:after="0" w:line="240" w:lineRule="auto"/>
        <w:jc w:val="both"/>
        <w:rPr>
          <w:rFonts w:ascii="Times New Roman" w:eastAsia="Times New Roman" w:hAnsi="Times New Roman" w:cs="Times New Roman"/>
          <w:sz w:val="18"/>
          <w:szCs w:val="18"/>
        </w:rPr>
      </w:pPr>
      <w:r w:rsidRPr="0005097C">
        <w:rPr>
          <w:rFonts w:ascii="Times New Roman" w:eastAsia="Times New Roman" w:hAnsi="Times New Roman" w:cs="Times New Roman"/>
          <w:sz w:val="18"/>
          <w:szCs w:val="18"/>
        </w:rPr>
        <w:t xml:space="preserve">2.1.9. Обеспечивать официальному представителю Заказчика, в случае проведения им поверок, свободное ознакомление с документацией и деятельностью, связанной с исполнением настоящего Договора в пределах, установленных законодательством о персональных данных, а также нормами законодательства о неразглашении врачебной, личной, семейной и иной охраняемой законом тайны и информации </w:t>
      </w:r>
      <w:proofErr w:type="gramStart"/>
      <w:r w:rsidRPr="0005097C">
        <w:rPr>
          <w:rFonts w:ascii="Times New Roman" w:eastAsia="Times New Roman" w:hAnsi="Times New Roman" w:cs="Times New Roman"/>
          <w:sz w:val="18"/>
          <w:szCs w:val="18"/>
        </w:rPr>
        <w:t>пациента..</w:t>
      </w:r>
      <w:proofErr w:type="gramEnd"/>
    </w:p>
    <w:p w14:paraId="4C7D3A4D" w14:textId="77777777" w:rsidR="00092B7E" w:rsidRPr="0005097C" w:rsidRDefault="00092B7E" w:rsidP="00092B7E">
      <w:pPr>
        <w:suppressAutoHyphens/>
        <w:spacing w:after="0" w:line="240" w:lineRule="auto"/>
        <w:jc w:val="both"/>
        <w:rPr>
          <w:rFonts w:ascii="Times New Roman" w:eastAsia="Times New Roman" w:hAnsi="Times New Roman" w:cs="Times New Roman"/>
          <w:sz w:val="18"/>
          <w:szCs w:val="18"/>
        </w:rPr>
      </w:pPr>
      <w:r w:rsidRPr="0005097C">
        <w:rPr>
          <w:rFonts w:ascii="Times New Roman" w:eastAsia="Times New Roman" w:hAnsi="Times New Roman" w:cs="Times New Roman"/>
          <w:sz w:val="18"/>
          <w:szCs w:val="18"/>
        </w:rPr>
        <w:t>2.1.10. Осуществлять своевременное материально-техническое обеспечение</w:t>
      </w:r>
      <w:r>
        <w:rPr>
          <w:rFonts w:ascii="Times New Roman" w:eastAsia="Times New Roman" w:hAnsi="Times New Roman" w:cs="Times New Roman"/>
          <w:sz w:val="18"/>
          <w:szCs w:val="18"/>
        </w:rPr>
        <w:t xml:space="preserve"> структурных подразделений</w:t>
      </w:r>
      <w:r w:rsidRPr="0005097C">
        <w:rPr>
          <w:rFonts w:ascii="Times New Roman" w:eastAsia="Times New Roman" w:hAnsi="Times New Roman" w:cs="Times New Roman"/>
          <w:sz w:val="18"/>
          <w:szCs w:val="18"/>
        </w:rPr>
        <w:t>, необходимое для оказания лечебно-профилактической помощи пациентам.</w:t>
      </w:r>
    </w:p>
    <w:p w14:paraId="7B327C7A" w14:textId="77777777" w:rsidR="00092B7E" w:rsidRPr="0005097C" w:rsidRDefault="00092B7E" w:rsidP="00092B7E">
      <w:pPr>
        <w:spacing w:after="0" w:line="240" w:lineRule="auto"/>
        <w:jc w:val="both"/>
        <w:rPr>
          <w:rFonts w:ascii="Times New Roman" w:eastAsia="Times New Roman" w:hAnsi="Times New Roman" w:cs="Times New Roman"/>
          <w:sz w:val="18"/>
          <w:szCs w:val="18"/>
        </w:rPr>
      </w:pPr>
      <w:r w:rsidRPr="0005097C">
        <w:rPr>
          <w:rFonts w:ascii="Times New Roman" w:eastAsia="Times New Roman" w:hAnsi="Times New Roman" w:cs="Times New Roman"/>
          <w:sz w:val="18"/>
          <w:szCs w:val="18"/>
        </w:rPr>
        <w:t>2.1.11.В случае возникновения неотложных состояний у Застрахованного, Исполнитель вправе осуществлять действия в соответствии с Федеральным законом от 21.11.2011 N 323-ФЗ «Об основах охраны здоровья граждан в Российской Федерации», в том числе принимать решение о медицинском вмешательстве в случаях, когда состояние гражданина не позволяет ему выразить свою волю, а медицинское вмешательство неотложно.</w:t>
      </w:r>
    </w:p>
    <w:p w14:paraId="5ADE52B9" w14:textId="77777777" w:rsidR="00092B7E" w:rsidRPr="0005097C" w:rsidRDefault="00092B7E" w:rsidP="00092B7E">
      <w:pPr>
        <w:suppressAutoHyphens/>
        <w:spacing w:after="0" w:line="240" w:lineRule="auto"/>
        <w:jc w:val="both"/>
        <w:rPr>
          <w:rFonts w:ascii="Times New Roman" w:eastAsia="Times New Roman" w:hAnsi="Times New Roman" w:cs="Times New Roman"/>
          <w:sz w:val="18"/>
          <w:szCs w:val="18"/>
        </w:rPr>
      </w:pPr>
      <w:r w:rsidRPr="0005097C">
        <w:rPr>
          <w:rFonts w:ascii="Times New Roman" w:eastAsia="Times New Roman" w:hAnsi="Times New Roman" w:cs="Times New Roman"/>
          <w:sz w:val="18"/>
          <w:szCs w:val="18"/>
        </w:rPr>
        <w:t>2.1.12. Информировать Пациентов по вопросам порядка и условий получения медицинских</w:t>
      </w:r>
      <w:r>
        <w:rPr>
          <w:rFonts w:ascii="Times New Roman" w:eastAsia="Times New Roman" w:hAnsi="Times New Roman" w:cs="Times New Roman"/>
          <w:sz w:val="18"/>
          <w:szCs w:val="18"/>
        </w:rPr>
        <w:t xml:space="preserve"> услуг у Исполнителя. О</w:t>
      </w:r>
      <w:r w:rsidRPr="0005097C">
        <w:rPr>
          <w:rFonts w:ascii="Times New Roman" w:eastAsia="Times New Roman" w:hAnsi="Times New Roman" w:cs="Times New Roman"/>
          <w:sz w:val="18"/>
          <w:szCs w:val="18"/>
        </w:rPr>
        <w:t xml:space="preserve">знакомить Пациентов с их правами и обязанностями </w:t>
      </w:r>
      <w:r w:rsidRPr="00FF6ED2">
        <w:rPr>
          <w:rFonts w:ascii="Times New Roman" w:eastAsia="Times New Roman" w:hAnsi="Times New Roman" w:cs="Times New Roman"/>
          <w:sz w:val="18"/>
          <w:szCs w:val="18"/>
        </w:rPr>
        <w:t>в рамках оказания услуг по настоящему договору.</w:t>
      </w:r>
      <w:r w:rsidRPr="0005097C">
        <w:rPr>
          <w:rFonts w:ascii="Times New Roman" w:eastAsia="Times New Roman" w:hAnsi="Times New Roman" w:cs="Times New Roman"/>
          <w:sz w:val="18"/>
          <w:szCs w:val="18"/>
        </w:rPr>
        <w:t xml:space="preserve"> </w:t>
      </w:r>
    </w:p>
    <w:p w14:paraId="1E186D88" w14:textId="77777777" w:rsidR="00092B7E" w:rsidRPr="0005097C" w:rsidRDefault="00092B7E" w:rsidP="00092B7E">
      <w:pPr>
        <w:suppressAutoHyphens/>
        <w:spacing w:after="0" w:line="240" w:lineRule="auto"/>
        <w:jc w:val="both"/>
        <w:rPr>
          <w:rFonts w:ascii="Times New Roman" w:eastAsia="Times New Roman" w:hAnsi="Times New Roman" w:cs="Times New Roman"/>
          <w:sz w:val="18"/>
          <w:szCs w:val="18"/>
        </w:rPr>
      </w:pPr>
      <w:r w:rsidRPr="0005097C">
        <w:rPr>
          <w:rFonts w:ascii="Times New Roman" w:eastAsia="Times New Roman" w:hAnsi="Times New Roman" w:cs="Times New Roman"/>
          <w:sz w:val="18"/>
          <w:szCs w:val="18"/>
        </w:rPr>
        <w:lastRenderedPageBreak/>
        <w:t>2.1.13. Предоставить Пациенту в доступной форме полную информацию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14:paraId="2A2ECA95" w14:textId="77777777" w:rsidR="00092B7E" w:rsidRPr="0005097C" w:rsidRDefault="00092B7E" w:rsidP="00092B7E">
      <w:pPr>
        <w:suppressAutoHyphens/>
        <w:spacing w:after="0" w:line="240" w:lineRule="auto"/>
        <w:jc w:val="both"/>
        <w:rPr>
          <w:rFonts w:ascii="Times New Roman" w:eastAsia="Times New Roman" w:hAnsi="Times New Roman" w:cs="Times New Roman"/>
          <w:sz w:val="18"/>
          <w:szCs w:val="18"/>
        </w:rPr>
      </w:pPr>
      <w:r w:rsidRPr="0005097C">
        <w:rPr>
          <w:rFonts w:ascii="Times New Roman" w:eastAsia="Times New Roman" w:hAnsi="Times New Roman" w:cs="Times New Roman"/>
          <w:sz w:val="18"/>
          <w:szCs w:val="18"/>
        </w:rPr>
        <w:t xml:space="preserve">2.1.14. Обеспечить соблюдение порядков оказания медицинской помощи. </w:t>
      </w:r>
    </w:p>
    <w:p w14:paraId="601E773D" w14:textId="77777777" w:rsidR="00092B7E" w:rsidRPr="0005097C" w:rsidRDefault="00092B7E" w:rsidP="00092B7E">
      <w:pPr>
        <w:suppressAutoHyphens/>
        <w:spacing w:after="0" w:line="240" w:lineRule="auto"/>
        <w:jc w:val="both"/>
        <w:rPr>
          <w:rFonts w:ascii="Times New Roman" w:eastAsia="Times New Roman" w:hAnsi="Times New Roman" w:cs="Times New Roman"/>
          <w:b/>
          <w:bCs/>
          <w:sz w:val="18"/>
          <w:szCs w:val="18"/>
        </w:rPr>
      </w:pPr>
      <w:r w:rsidRPr="0005097C">
        <w:rPr>
          <w:rFonts w:ascii="Times New Roman" w:eastAsia="Times New Roman" w:hAnsi="Times New Roman" w:cs="Times New Roman"/>
          <w:b/>
          <w:bCs/>
          <w:sz w:val="18"/>
          <w:szCs w:val="18"/>
        </w:rPr>
        <w:t>2.2. Исполнитель имеет право:</w:t>
      </w:r>
    </w:p>
    <w:p w14:paraId="0BD15972" w14:textId="77777777" w:rsidR="00092B7E" w:rsidRPr="0005097C" w:rsidRDefault="00092B7E" w:rsidP="00092B7E">
      <w:pPr>
        <w:suppressAutoHyphens/>
        <w:spacing w:after="0" w:line="240" w:lineRule="auto"/>
        <w:jc w:val="both"/>
        <w:rPr>
          <w:rFonts w:ascii="Times New Roman" w:eastAsia="Times New Roman" w:hAnsi="Times New Roman" w:cs="Times New Roman"/>
          <w:sz w:val="18"/>
          <w:szCs w:val="18"/>
        </w:rPr>
      </w:pPr>
      <w:r w:rsidRPr="0005097C">
        <w:rPr>
          <w:rFonts w:ascii="Times New Roman" w:eastAsia="Times New Roman" w:hAnsi="Times New Roman" w:cs="Times New Roman"/>
          <w:sz w:val="18"/>
          <w:szCs w:val="18"/>
        </w:rPr>
        <w:t>2.2.1. Устанавливать цены на медицинские услуги в одностороннем порядке.</w:t>
      </w:r>
    </w:p>
    <w:p w14:paraId="79612EAC" w14:textId="77777777" w:rsidR="00092B7E" w:rsidRDefault="00092B7E" w:rsidP="00092B7E">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2.2.2</w:t>
      </w:r>
      <w:r w:rsidRPr="0005097C">
        <w:rPr>
          <w:rFonts w:ascii="Times New Roman" w:eastAsia="Times New Roman" w:hAnsi="Times New Roman" w:cs="Times New Roman"/>
          <w:sz w:val="18"/>
          <w:szCs w:val="18"/>
        </w:rPr>
        <w:t>. Пользоваться правами в соответствии с действующим законодательством.</w:t>
      </w:r>
    </w:p>
    <w:p w14:paraId="20486889" w14:textId="77777777" w:rsidR="00092B7E" w:rsidRPr="0005097C" w:rsidRDefault="00092B7E" w:rsidP="00092B7E">
      <w:pPr>
        <w:suppressAutoHyphens/>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2.2.3</w:t>
      </w:r>
      <w:r w:rsidRPr="0005097C">
        <w:rPr>
          <w:rFonts w:ascii="Times New Roman" w:eastAsia="Times New Roman" w:hAnsi="Times New Roman" w:cs="Times New Roman"/>
          <w:sz w:val="18"/>
          <w:szCs w:val="18"/>
        </w:rPr>
        <w:t xml:space="preserve">.  Приостанавливать оказание услуг пациентам Заказчика в случае, если Заказчиком </w:t>
      </w:r>
      <w:proofErr w:type="gramStart"/>
      <w:r w:rsidRPr="0005097C">
        <w:rPr>
          <w:rFonts w:ascii="Times New Roman" w:eastAsia="Times New Roman" w:hAnsi="Times New Roman" w:cs="Times New Roman"/>
          <w:sz w:val="18"/>
          <w:szCs w:val="18"/>
        </w:rPr>
        <w:t>допущена  просрочка</w:t>
      </w:r>
      <w:proofErr w:type="gramEnd"/>
      <w:r w:rsidRPr="0005097C">
        <w:rPr>
          <w:rFonts w:ascii="Times New Roman" w:eastAsia="Times New Roman" w:hAnsi="Times New Roman" w:cs="Times New Roman"/>
          <w:sz w:val="18"/>
          <w:szCs w:val="18"/>
        </w:rPr>
        <w:t xml:space="preserve"> в оплате  услуг Исполнителя свыше 10 календарных дней. Приостановление оказания услуг </w:t>
      </w:r>
      <w:proofErr w:type="gramStart"/>
      <w:r w:rsidRPr="0005097C">
        <w:rPr>
          <w:rFonts w:ascii="Times New Roman" w:eastAsia="Times New Roman" w:hAnsi="Times New Roman" w:cs="Times New Roman"/>
          <w:sz w:val="18"/>
          <w:szCs w:val="18"/>
        </w:rPr>
        <w:t>осуществляется  Исполнителем</w:t>
      </w:r>
      <w:proofErr w:type="gramEnd"/>
      <w:r w:rsidRPr="0005097C">
        <w:rPr>
          <w:rFonts w:ascii="Times New Roman" w:eastAsia="Times New Roman" w:hAnsi="Times New Roman" w:cs="Times New Roman"/>
          <w:sz w:val="18"/>
          <w:szCs w:val="18"/>
        </w:rPr>
        <w:t xml:space="preserve"> в одностороннем порядке бе</w:t>
      </w:r>
      <w:r>
        <w:rPr>
          <w:rFonts w:ascii="Times New Roman" w:eastAsia="Times New Roman" w:hAnsi="Times New Roman" w:cs="Times New Roman"/>
          <w:sz w:val="18"/>
          <w:szCs w:val="18"/>
        </w:rPr>
        <w:t>з уведомления об этом Заказчика.</w:t>
      </w:r>
    </w:p>
    <w:p w14:paraId="14DF008D" w14:textId="77777777" w:rsidR="00092B7E" w:rsidRPr="0005097C" w:rsidRDefault="00092B7E" w:rsidP="00092B7E">
      <w:pPr>
        <w:spacing w:after="0" w:line="240" w:lineRule="auto"/>
        <w:jc w:val="both"/>
        <w:rPr>
          <w:rFonts w:ascii="Times New Roman" w:eastAsia="Times New Roman" w:hAnsi="Times New Roman" w:cs="Times New Roman"/>
          <w:sz w:val="18"/>
          <w:szCs w:val="18"/>
        </w:rPr>
      </w:pPr>
    </w:p>
    <w:p w14:paraId="4A24DE37" w14:textId="77777777" w:rsidR="00092B7E" w:rsidRPr="0005097C" w:rsidRDefault="00092B7E" w:rsidP="00092B7E">
      <w:pPr>
        <w:suppressAutoHyphens/>
        <w:spacing w:after="0" w:line="240" w:lineRule="auto"/>
        <w:jc w:val="both"/>
        <w:rPr>
          <w:rFonts w:ascii="Times New Roman" w:eastAsia="Times New Roman" w:hAnsi="Times New Roman" w:cs="Times New Roman"/>
          <w:b/>
          <w:bCs/>
          <w:sz w:val="18"/>
          <w:szCs w:val="18"/>
        </w:rPr>
      </w:pPr>
      <w:r w:rsidRPr="0005097C">
        <w:rPr>
          <w:rFonts w:ascii="Times New Roman" w:eastAsia="Times New Roman" w:hAnsi="Times New Roman" w:cs="Times New Roman"/>
          <w:b/>
          <w:bCs/>
          <w:sz w:val="18"/>
          <w:szCs w:val="18"/>
        </w:rPr>
        <w:t xml:space="preserve">2.3. Заказчик обязуется: </w:t>
      </w:r>
    </w:p>
    <w:p w14:paraId="036DB847" w14:textId="77777777" w:rsidR="00092B7E" w:rsidRPr="0005097C" w:rsidRDefault="00092B7E" w:rsidP="00092B7E">
      <w:pPr>
        <w:suppressAutoHyphens/>
        <w:spacing w:after="0" w:line="240" w:lineRule="auto"/>
        <w:jc w:val="both"/>
        <w:rPr>
          <w:rFonts w:ascii="Times New Roman" w:eastAsia="Times New Roman" w:hAnsi="Times New Roman" w:cs="Times New Roman"/>
          <w:sz w:val="18"/>
          <w:szCs w:val="18"/>
        </w:rPr>
      </w:pPr>
      <w:r w:rsidRPr="0005097C">
        <w:rPr>
          <w:rFonts w:ascii="Times New Roman" w:eastAsia="Times New Roman" w:hAnsi="Times New Roman" w:cs="Times New Roman"/>
          <w:sz w:val="18"/>
          <w:szCs w:val="18"/>
        </w:rPr>
        <w:t>2.3.1. Определить лицо, ответственное за исполнение условий договора.</w:t>
      </w:r>
    </w:p>
    <w:p w14:paraId="23433C88" w14:textId="77777777" w:rsidR="00092B7E" w:rsidRPr="0005097C" w:rsidRDefault="00092B7E" w:rsidP="00092B7E">
      <w:pPr>
        <w:suppressAutoHyphens/>
        <w:spacing w:after="0" w:line="240" w:lineRule="auto"/>
        <w:jc w:val="both"/>
        <w:rPr>
          <w:rFonts w:ascii="Times New Roman" w:eastAsia="Times New Roman" w:hAnsi="Times New Roman" w:cs="Times New Roman"/>
          <w:sz w:val="18"/>
          <w:szCs w:val="18"/>
        </w:rPr>
      </w:pPr>
      <w:r w:rsidRPr="0005097C">
        <w:rPr>
          <w:rFonts w:ascii="Times New Roman" w:eastAsia="Times New Roman" w:hAnsi="Times New Roman" w:cs="Times New Roman"/>
          <w:sz w:val="18"/>
          <w:szCs w:val="18"/>
        </w:rPr>
        <w:t xml:space="preserve">   Таким лицом является</w:t>
      </w:r>
      <w:r>
        <w:rPr>
          <w:rFonts w:ascii="Times New Roman" w:eastAsia="Times New Roman" w:hAnsi="Times New Roman" w:cs="Times New Roman"/>
          <w:sz w:val="18"/>
          <w:szCs w:val="18"/>
        </w:rPr>
        <w:t xml:space="preserve"> </w:t>
      </w:r>
      <w:r w:rsidRPr="0005097C">
        <w:rPr>
          <w:rFonts w:ascii="Times New Roman" w:eastAsia="Times New Roman" w:hAnsi="Times New Roman" w:cs="Times New Roman"/>
          <w:sz w:val="18"/>
          <w:szCs w:val="18"/>
        </w:rPr>
        <w:t>______________________________________________, тел._________________</w:t>
      </w:r>
      <w:proofErr w:type="gramStart"/>
      <w:r w:rsidRPr="0005097C">
        <w:rPr>
          <w:rFonts w:ascii="Times New Roman" w:eastAsia="Times New Roman" w:hAnsi="Times New Roman" w:cs="Times New Roman"/>
          <w:sz w:val="18"/>
          <w:szCs w:val="18"/>
        </w:rPr>
        <w:t xml:space="preserve">_  </w:t>
      </w:r>
      <w:r w:rsidRPr="0005097C">
        <w:rPr>
          <w:rFonts w:ascii="Times New Roman" w:eastAsia="Times New Roman" w:hAnsi="Times New Roman" w:cs="Times New Roman"/>
          <w:sz w:val="18"/>
          <w:szCs w:val="18"/>
          <w:lang w:val="en-US"/>
        </w:rPr>
        <w:t>e</w:t>
      </w:r>
      <w:r w:rsidRPr="0005097C">
        <w:rPr>
          <w:rFonts w:ascii="Times New Roman" w:eastAsia="Times New Roman" w:hAnsi="Times New Roman" w:cs="Times New Roman"/>
          <w:sz w:val="18"/>
          <w:szCs w:val="18"/>
        </w:rPr>
        <w:t>-</w:t>
      </w:r>
      <w:r w:rsidRPr="0005097C">
        <w:rPr>
          <w:rFonts w:ascii="Times New Roman" w:eastAsia="Times New Roman" w:hAnsi="Times New Roman" w:cs="Times New Roman"/>
          <w:sz w:val="18"/>
          <w:szCs w:val="18"/>
          <w:lang w:val="en-US"/>
        </w:rPr>
        <w:t>mail</w:t>
      </w:r>
      <w:proofErr w:type="gramEnd"/>
      <w:r w:rsidRPr="0005097C">
        <w:rPr>
          <w:rFonts w:ascii="Times New Roman" w:eastAsia="Times New Roman" w:hAnsi="Times New Roman" w:cs="Times New Roman"/>
          <w:sz w:val="18"/>
          <w:szCs w:val="18"/>
        </w:rPr>
        <w:t xml:space="preserve">________________________________. </w:t>
      </w:r>
    </w:p>
    <w:p w14:paraId="657604D8" w14:textId="77777777" w:rsidR="00092B7E" w:rsidRPr="0005097C" w:rsidRDefault="00092B7E" w:rsidP="00092B7E">
      <w:pPr>
        <w:suppressAutoHyphens/>
        <w:spacing w:after="0" w:line="240" w:lineRule="auto"/>
        <w:jc w:val="both"/>
        <w:rPr>
          <w:rFonts w:ascii="Times New Roman" w:eastAsia="Times New Roman" w:hAnsi="Times New Roman" w:cs="Times New Roman"/>
          <w:sz w:val="18"/>
          <w:szCs w:val="18"/>
        </w:rPr>
      </w:pPr>
      <w:r w:rsidRPr="0005097C">
        <w:rPr>
          <w:rFonts w:ascii="Times New Roman" w:eastAsia="Times New Roman" w:hAnsi="Times New Roman" w:cs="Times New Roman"/>
          <w:sz w:val="18"/>
          <w:szCs w:val="18"/>
        </w:rPr>
        <w:t xml:space="preserve">2.3.2. Обеспечивать направление Пациентов на обследование, заполнив стандартный утвержденный бланк направления, с </w:t>
      </w:r>
      <w:proofErr w:type="gramStart"/>
      <w:r w:rsidRPr="0005097C">
        <w:rPr>
          <w:rFonts w:ascii="Times New Roman" w:eastAsia="Times New Roman" w:hAnsi="Times New Roman" w:cs="Times New Roman"/>
          <w:sz w:val="18"/>
          <w:szCs w:val="18"/>
        </w:rPr>
        <w:t>подписью  ответственного</w:t>
      </w:r>
      <w:proofErr w:type="gramEnd"/>
      <w:r w:rsidRPr="0005097C">
        <w:rPr>
          <w:rFonts w:ascii="Times New Roman" w:eastAsia="Times New Roman" w:hAnsi="Times New Roman" w:cs="Times New Roman"/>
          <w:sz w:val="18"/>
          <w:szCs w:val="18"/>
        </w:rPr>
        <w:t xml:space="preserve"> лица и печатью.</w:t>
      </w:r>
    </w:p>
    <w:p w14:paraId="7BA4D1B2" w14:textId="77777777" w:rsidR="00092B7E" w:rsidRPr="0005097C" w:rsidRDefault="00092B7E" w:rsidP="00092B7E">
      <w:pPr>
        <w:suppressAutoHyphens/>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2.3.3</w:t>
      </w:r>
      <w:r w:rsidRPr="0005097C">
        <w:rPr>
          <w:rFonts w:ascii="Times New Roman" w:eastAsia="Times New Roman" w:hAnsi="Times New Roman" w:cs="Times New Roman"/>
          <w:sz w:val="18"/>
          <w:szCs w:val="18"/>
        </w:rPr>
        <w:t>. Незамедлительно извещать Исполнителя об изменении своих адресов и реквизитов.</w:t>
      </w:r>
    </w:p>
    <w:p w14:paraId="7D0D83D6" w14:textId="77777777" w:rsidR="00092B7E" w:rsidRPr="0005097C" w:rsidRDefault="00092B7E" w:rsidP="00092B7E">
      <w:pPr>
        <w:suppressAutoHyphens/>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2.3.4</w:t>
      </w:r>
      <w:r w:rsidRPr="0005097C">
        <w:rPr>
          <w:rFonts w:ascii="Times New Roman" w:eastAsia="Times New Roman" w:hAnsi="Times New Roman" w:cs="Times New Roman"/>
          <w:sz w:val="18"/>
          <w:szCs w:val="18"/>
        </w:rPr>
        <w:t>. Обеспечить Исполнителя списком пациентов и систематически уведомлять в письменном виде обо всех изменениях, в списочном составе при наличии таковых. При отсутствии такого списка при наличии у пациента направления, указанного в п. 2.3.2 настоящего договора, услуги считаются оказанными надлежащему лицу и подлежат оплате Заказчиком в полном объеме.</w:t>
      </w:r>
    </w:p>
    <w:p w14:paraId="0A87916C" w14:textId="77777777" w:rsidR="00092B7E" w:rsidRPr="0005097C" w:rsidRDefault="00092B7E" w:rsidP="00092B7E">
      <w:pPr>
        <w:suppressAutoHyphens/>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2.3.5</w:t>
      </w:r>
      <w:r w:rsidRPr="0005097C">
        <w:rPr>
          <w:rFonts w:ascii="Times New Roman" w:eastAsia="Times New Roman" w:hAnsi="Times New Roman" w:cs="Times New Roman"/>
          <w:sz w:val="18"/>
          <w:szCs w:val="18"/>
        </w:rPr>
        <w:t>. Официально в письменном виде информировать Исполнителя о нарушении им условий настоящего Договора.</w:t>
      </w:r>
    </w:p>
    <w:p w14:paraId="0DE28646" w14:textId="77777777" w:rsidR="00092B7E" w:rsidRPr="0005097C" w:rsidRDefault="00092B7E" w:rsidP="00092B7E">
      <w:pPr>
        <w:suppressAutoHyphens/>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2.3.6</w:t>
      </w:r>
      <w:r w:rsidRPr="0005097C">
        <w:rPr>
          <w:rFonts w:ascii="Times New Roman" w:eastAsia="Times New Roman" w:hAnsi="Times New Roman" w:cs="Times New Roman"/>
          <w:sz w:val="18"/>
          <w:szCs w:val="18"/>
        </w:rPr>
        <w:t>. Немедленно уведомлять Исполнителя о приостановлении (возобновлении) права пациента на получение медицинских услуг.</w:t>
      </w:r>
    </w:p>
    <w:p w14:paraId="4645DB16" w14:textId="77777777" w:rsidR="00092B7E" w:rsidRPr="0005097C" w:rsidRDefault="00092B7E" w:rsidP="00092B7E">
      <w:pPr>
        <w:suppressAutoHyphens/>
        <w:spacing w:after="0" w:line="240" w:lineRule="auto"/>
        <w:jc w:val="both"/>
        <w:rPr>
          <w:rFonts w:ascii="Times New Roman" w:eastAsia="Times New Roman" w:hAnsi="Times New Roman" w:cs="Times New Roman"/>
          <w:b/>
          <w:bCs/>
          <w:sz w:val="18"/>
          <w:szCs w:val="18"/>
        </w:rPr>
      </w:pPr>
      <w:r w:rsidRPr="0005097C">
        <w:rPr>
          <w:rFonts w:ascii="Times New Roman" w:eastAsia="Times New Roman" w:hAnsi="Times New Roman" w:cs="Times New Roman"/>
          <w:b/>
          <w:bCs/>
          <w:sz w:val="18"/>
          <w:szCs w:val="18"/>
        </w:rPr>
        <w:t>2.4. Заказчик имеет право:</w:t>
      </w:r>
    </w:p>
    <w:p w14:paraId="00F2A28E" w14:textId="77777777" w:rsidR="00092B7E" w:rsidRPr="0005097C" w:rsidRDefault="00092B7E" w:rsidP="00092B7E">
      <w:pPr>
        <w:suppressAutoHyphens/>
        <w:spacing w:after="0" w:line="240" w:lineRule="auto"/>
        <w:jc w:val="both"/>
        <w:rPr>
          <w:rFonts w:ascii="Times New Roman" w:eastAsia="Times New Roman" w:hAnsi="Times New Roman" w:cs="Times New Roman"/>
          <w:sz w:val="18"/>
          <w:szCs w:val="18"/>
        </w:rPr>
      </w:pPr>
      <w:r w:rsidRPr="0005097C">
        <w:rPr>
          <w:rFonts w:ascii="Times New Roman" w:eastAsia="Times New Roman" w:hAnsi="Times New Roman" w:cs="Times New Roman"/>
          <w:sz w:val="18"/>
          <w:szCs w:val="18"/>
        </w:rPr>
        <w:t>2.4.1. Контролировать соответствие условий договора, в том числе сроки, объем, качество медицинских услуг, оказываемых Исполнителем.</w:t>
      </w:r>
    </w:p>
    <w:p w14:paraId="7752C09A" w14:textId="77777777" w:rsidR="00092B7E" w:rsidRPr="0005097C" w:rsidRDefault="00092B7E" w:rsidP="00092B7E">
      <w:pPr>
        <w:suppressAutoHyphens/>
        <w:spacing w:after="0" w:line="240" w:lineRule="auto"/>
        <w:jc w:val="both"/>
        <w:rPr>
          <w:rFonts w:ascii="Times New Roman" w:eastAsia="Times New Roman" w:hAnsi="Times New Roman" w:cs="Times New Roman"/>
          <w:sz w:val="18"/>
          <w:szCs w:val="18"/>
        </w:rPr>
      </w:pPr>
      <w:r w:rsidRPr="0005097C">
        <w:rPr>
          <w:rFonts w:ascii="Times New Roman" w:eastAsia="Times New Roman" w:hAnsi="Times New Roman" w:cs="Times New Roman"/>
          <w:sz w:val="18"/>
          <w:szCs w:val="18"/>
        </w:rPr>
        <w:t xml:space="preserve">2.4.2. Предъявлять </w:t>
      </w:r>
      <w:proofErr w:type="gramStart"/>
      <w:r w:rsidRPr="0005097C">
        <w:rPr>
          <w:rFonts w:ascii="Times New Roman" w:eastAsia="Times New Roman" w:hAnsi="Times New Roman" w:cs="Times New Roman"/>
          <w:sz w:val="18"/>
          <w:szCs w:val="18"/>
        </w:rPr>
        <w:t>претензии  Исполнителю</w:t>
      </w:r>
      <w:proofErr w:type="gramEnd"/>
      <w:r w:rsidRPr="0005097C">
        <w:rPr>
          <w:rFonts w:ascii="Times New Roman" w:eastAsia="Times New Roman" w:hAnsi="Times New Roman" w:cs="Times New Roman"/>
          <w:sz w:val="18"/>
          <w:szCs w:val="18"/>
        </w:rPr>
        <w:t xml:space="preserve"> в отношении объема в течение 10 дней после получения счета за оказанные услуги, в отношении качества медицинских услуг -  в течение 3 дней с момента некачественного оказания услуги.</w:t>
      </w:r>
    </w:p>
    <w:p w14:paraId="3CB3DBCB" w14:textId="77777777" w:rsidR="00092B7E" w:rsidRDefault="00092B7E" w:rsidP="00092B7E">
      <w:pPr>
        <w:suppressAutoHyphens/>
        <w:spacing w:after="0" w:line="240" w:lineRule="auto"/>
        <w:jc w:val="both"/>
        <w:rPr>
          <w:rFonts w:ascii="Times New Roman" w:eastAsia="Times New Roman" w:hAnsi="Times New Roman" w:cs="Times New Roman"/>
          <w:sz w:val="18"/>
          <w:szCs w:val="18"/>
        </w:rPr>
      </w:pPr>
      <w:r w:rsidRPr="0005097C">
        <w:rPr>
          <w:rFonts w:ascii="Times New Roman" w:eastAsia="Times New Roman" w:hAnsi="Times New Roman" w:cs="Times New Roman"/>
          <w:sz w:val="18"/>
          <w:szCs w:val="18"/>
        </w:rPr>
        <w:t xml:space="preserve">2.4.3. Стороны пришли к соглашению, что отсутствие претензий со стороны Заказчика в отношении объема и качества услуг в установленные настоящим договором сроки свидетельствует о надлежащем исполнении договорных обязательств Исполнителем. </w:t>
      </w:r>
    </w:p>
    <w:p w14:paraId="5B03C5E6" w14:textId="77777777" w:rsidR="00092B7E" w:rsidRPr="00092B7E" w:rsidRDefault="00092B7E" w:rsidP="00092B7E">
      <w:pPr>
        <w:suppressAutoHyphens/>
        <w:spacing w:after="0" w:line="240" w:lineRule="auto"/>
        <w:jc w:val="both"/>
        <w:rPr>
          <w:rFonts w:ascii="Times New Roman" w:eastAsia="Times New Roman" w:hAnsi="Times New Roman" w:cs="Times New Roman"/>
          <w:sz w:val="18"/>
          <w:szCs w:val="18"/>
        </w:rPr>
      </w:pPr>
    </w:p>
    <w:p w14:paraId="3ACBE983" w14:textId="77777777" w:rsidR="00092B7E" w:rsidRPr="0080065B" w:rsidRDefault="00092B7E" w:rsidP="00092B7E">
      <w:pPr>
        <w:pStyle w:val="a9"/>
        <w:numPr>
          <w:ilvl w:val="0"/>
          <w:numId w:val="1"/>
        </w:numPr>
        <w:suppressAutoHyphens/>
        <w:spacing w:after="0" w:line="240" w:lineRule="auto"/>
        <w:jc w:val="center"/>
        <w:rPr>
          <w:rFonts w:ascii="Times New Roman" w:eastAsia="Times New Roman" w:hAnsi="Times New Roman" w:cs="Times New Roman"/>
          <w:b/>
          <w:bCs/>
          <w:sz w:val="18"/>
          <w:szCs w:val="18"/>
          <w:lang w:eastAsia="ru-RU"/>
        </w:rPr>
      </w:pPr>
      <w:r w:rsidRPr="0080065B">
        <w:rPr>
          <w:rFonts w:ascii="Times New Roman" w:eastAsia="Times New Roman" w:hAnsi="Times New Roman" w:cs="Times New Roman"/>
          <w:b/>
          <w:bCs/>
          <w:sz w:val="18"/>
          <w:szCs w:val="18"/>
          <w:lang w:eastAsia="ru-RU"/>
        </w:rPr>
        <w:t>СТОИМОСТЬ РАБОТ И ПОРЯДОК РАСЧЁТОВ</w:t>
      </w:r>
      <w:r w:rsidRPr="0080065B">
        <w:rPr>
          <w:rFonts w:ascii="Times New Roman" w:eastAsia="Times New Roman" w:hAnsi="Times New Roman" w:cs="Times New Roman"/>
          <w:bCs/>
          <w:sz w:val="18"/>
          <w:szCs w:val="18"/>
          <w:lang w:eastAsia="ru-RU"/>
        </w:rPr>
        <w:t>.</w:t>
      </w:r>
    </w:p>
    <w:p w14:paraId="3BCA2214" w14:textId="77777777" w:rsidR="00092B7E" w:rsidRPr="002E47BF" w:rsidRDefault="00092B7E" w:rsidP="00092B7E">
      <w:pPr>
        <w:suppressAutoHyphens/>
        <w:spacing w:after="0" w:line="240" w:lineRule="auto"/>
        <w:jc w:val="both"/>
        <w:rPr>
          <w:rFonts w:ascii="Times New Roman" w:eastAsia="Times New Roman" w:hAnsi="Times New Roman" w:cs="Times New Roman"/>
          <w:sz w:val="18"/>
          <w:szCs w:val="18"/>
          <w:lang w:eastAsia="ru-RU"/>
        </w:rPr>
      </w:pPr>
      <w:r w:rsidRPr="002E47BF">
        <w:rPr>
          <w:rFonts w:ascii="Times New Roman" w:eastAsia="Times New Roman" w:hAnsi="Times New Roman" w:cs="Times New Roman"/>
          <w:sz w:val="18"/>
          <w:szCs w:val="18"/>
          <w:lang w:eastAsia="ru-RU"/>
        </w:rPr>
        <w:t xml:space="preserve">                                       </w:t>
      </w:r>
    </w:p>
    <w:p w14:paraId="548A2AC9" w14:textId="77777777" w:rsidR="00092B7E" w:rsidRDefault="00092B7E" w:rsidP="00092B7E">
      <w:pPr>
        <w:pStyle w:val="a9"/>
        <w:tabs>
          <w:tab w:val="left" w:pos="0"/>
        </w:tabs>
        <w:suppressAutoHyphens/>
        <w:spacing w:after="0" w:line="240" w:lineRule="auto"/>
        <w:ind w:left="0"/>
        <w:jc w:val="both"/>
        <w:rPr>
          <w:sz w:val="18"/>
          <w:szCs w:val="18"/>
        </w:rPr>
      </w:pPr>
      <w:r>
        <w:rPr>
          <w:rFonts w:ascii="Times New Roman" w:hAnsi="Times New Roman" w:cs="Times New Roman"/>
          <w:sz w:val="18"/>
          <w:szCs w:val="18"/>
          <w:lang w:eastAsia="ru-RU"/>
        </w:rPr>
        <w:t>3.</w:t>
      </w:r>
      <w:proofErr w:type="gramStart"/>
      <w:r>
        <w:rPr>
          <w:rFonts w:ascii="Times New Roman" w:hAnsi="Times New Roman" w:cs="Times New Roman"/>
          <w:sz w:val="18"/>
          <w:szCs w:val="18"/>
          <w:lang w:eastAsia="ru-RU"/>
        </w:rPr>
        <w:t>1.</w:t>
      </w:r>
      <w:r w:rsidRPr="00C43FD9">
        <w:rPr>
          <w:rFonts w:ascii="Times New Roman" w:hAnsi="Times New Roman" w:cs="Times New Roman"/>
          <w:sz w:val="18"/>
          <w:szCs w:val="18"/>
          <w:lang w:eastAsia="ru-RU"/>
        </w:rPr>
        <w:t>Оплата</w:t>
      </w:r>
      <w:proofErr w:type="gramEnd"/>
      <w:r w:rsidRPr="00C43FD9">
        <w:rPr>
          <w:rFonts w:ascii="Times New Roman" w:hAnsi="Times New Roman" w:cs="Times New Roman"/>
          <w:sz w:val="18"/>
          <w:szCs w:val="18"/>
          <w:lang w:eastAsia="ru-RU"/>
        </w:rPr>
        <w:t xml:space="preserve"> медицинских услуг осущ</w:t>
      </w:r>
      <w:r>
        <w:rPr>
          <w:rFonts w:ascii="Times New Roman" w:hAnsi="Times New Roman" w:cs="Times New Roman"/>
          <w:sz w:val="18"/>
          <w:szCs w:val="18"/>
          <w:lang w:eastAsia="ru-RU"/>
        </w:rPr>
        <w:t>ес</w:t>
      </w:r>
      <w:r w:rsidR="00362752">
        <w:rPr>
          <w:rFonts w:ascii="Times New Roman" w:hAnsi="Times New Roman" w:cs="Times New Roman"/>
          <w:sz w:val="18"/>
          <w:szCs w:val="18"/>
          <w:lang w:eastAsia="ru-RU"/>
        </w:rPr>
        <w:t>твляется Заказчиком в течение 7</w:t>
      </w:r>
      <w:r>
        <w:rPr>
          <w:rFonts w:ascii="Times New Roman" w:hAnsi="Times New Roman" w:cs="Times New Roman"/>
          <w:sz w:val="18"/>
          <w:szCs w:val="18"/>
          <w:lang w:eastAsia="ru-RU"/>
        </w:rPr>
        <w:t xml:space="preserve"> </w:t>
      </w:r>
      <w:r w:rsidR="00362752">
        <w:rPr>
          <w:rFonts w:ascii="Times New Roman" w:hAnsi="Times New Roman" w:cs="Times New Roman"/>
          <w:sz w:val="18"/>
          <w:szCs w:val="18"/>
          <w:lang w:eastAsia="ru-RU"/>
        </w:rPr>
        <w:t>рабочих</w:t>
      </w:r>
      <w:r w:rsidRPr="00C43FD9">
        <w:rPr>
          <w:rFonts w:ascii="Times New Roman" w:hAnsi="Times New Roman" w:cs="Times New Roman"/>
          <w:sz w:val="18"/>
          <w:szCs w:val="18"/>
          <w:lang w:eastAsia="ru-RU"/>
        </w:rPr>
        <w:t xml:space="preserve"> дней со дня получения счета-фактуры,  реестра медицинских услуг, акта об оказанных услугах, выставленных за отчетный период, если сторонами не оговорено иное. </w:t>
      </w:r>
    </w:p>
    <w:p w14:paraId="539852D6" w14:textId="77777777" w:rsidR="00092B7E" w:rsidRPr="00C43FD9" w:rsidRDefault="00092B7E" w:rsidP="00092B7E">
      <w:pPr>
        <w:pStyle w:val="a9"/>
        <w:tabs>
          <w:tab w:val="left" w:pos="0"/>
        </w:tabs>
        <w:suppressAutoHyphens/>
        <w:spacing w:after="0" w:line="240" w:lineRule="auto"/>
        <w:ind w:left="0"/>
        <w:jc w:val="both"/>
        <w:rPr>
          <w:sz w:val="18"/>
          <w:szCs w:val="18"/>
        </w:rPr>
      </w:pPr>
      <w:r>
        <w:rPr>
          <w:rFonts w:ascii="Times New Roman" w:eastAsia="Times New Roman" w:hAnsi="Times New Roman" w:cs="Times New Roman"/>
          <w:sz w:val="18"/>
          <w:szCs w:val="18"/>
          <w:lang w:eastAsia="ru-RU"/>
        </w:rPr>
        <w:t xml:space="preserve">3.2. </w:t>
      </w:r>
      <w:r w:rsidRPr="002E47BF">
        <w:rPr>
          <w:rFonts w:ascii="Times New Roman" w:eastAsia="Times New Roman" w:hAnsi="Times New Roman" w:cs="Times New Roman"/>
          <w:sz w:val="18"/>
          <w:szCs w:val="18"/>
          <w:lang w:eastAsia="ru-RU"/>
        </w:rPr>
        <w:t>Датой оплаты медицинских услуг является дата поступления денежных средств на расчетный счет Исполнителя.</w:t>
      </w:r>
    </w:p>
    <w:p w14:paraId="15AEB236" w14:textId="77777777" w:rsidR="00092B7E" w:rsidRPr="002E47BF" w:rsidRDefault="00092B7E" w:rsidP="00092B7E">
      <w:pPr>
        <w:suppressAutoHyphens/>
        <w:spacing w:after="0" w:line="240" w:lineRule="auto"/>
        <w:jc w:val="both"/>
        <w:rPr>
          <w:rFonts w:ascii="Times New Roman" w:eastAsia="Times New Roman" w:hAnsi="Times New Roman" w:cs="Times New Roman"/>
          <w:sz w:val="18"/>
          <w:szCs w:val="18"/>
          <w:lang w:eastAsia="ru-RU"/>
        </w:rPr>
      </w:pPr>
      <w:r w:rsidRPr="002E47BF">
        <w:rPr>
          <w:rFonts w:ascii="Times New Roman" w:eastAsia="Times New Roman" w:hAnsi="Times New Roman" w:cs="Times New Roman"/>
          <w:sz w:val="18"/>
          <w:szCs w:val="18"/>
          <w:lang w:eastAsia="ru-RU"/>
        </w:rPr>
        <w:t>3</w:t>
      </w:r>
      <w:r>
        <w:rPr>
          <w:rFonts w:ascii="Times New Roman" w:eastAsia="Times New Roman" w:hAnsi="Times New Roman" w:cs="Times New Roman"/>
          <w:sz w:val="18"/>
          <w:szCs w:val="18"/>
          <w:lang w:eastAsia="ru-RU"/>
        </w:rPr>
        <w:t>.3</w:t>
      </w:r>
      <w:r w:rsidRPr="002E47BF">
        <w:rPr>
          <w:rFonts w:ascii="Times New Roman" w:eastAsia="Times New Roman" w:hAnsi="Times New Roman" w:cs="Times New Roman"/>
          <w:sz w:val="18"/>
          <w:szCs w:val="18"/>
          <w:lang w:eastAsia="ru-RU"/>
        </w:rPr>
        <w:t xml:space="preserve">. Излишне перечисленные Заказчиком денежные </w:t>
      </w:r>
      <w:proofErr w:type="gramStart"/>
      <w:r w:rsidRPr="002E47BF">
        <w:rPr>
          <w:rFonts w:ascii="Times New Roman" w:eastAsia="Times New Roman" w:hAnsi="Times New Roman" w:cs="Times New Roman"/>
          <w:sz w:val="18"/>
          <w:szCs w:val="18"/>
          <w:lang w:eastAsia="ru-RU"/>
        </w:rPr>
        <w:t>средства  в</w:t>
      </w:r>
      <w:proofErr w:type="gramEnd"/>
      <w:r w:rsidRPr="002E47BF">
        <w:rPr>
          <w:rFonts w:ascii="Times New Roman" w:eastAsia="Times New Roman" w:hAnsi="Times New Roman" w:cs="Times New Roman"/>
          <w:sz w:val="18"/>
          <w:szCs w:val="18"/>
          <w:lang w:eastAsia="ru-RU"/>
        </w:rPr>
        <w:t xml:space="preserve"> случае авансирования Учреждения засчитываются в счет предстоящих платежей или возвращаются Заказчику в течение 30 банковских дней после получения Исполнителем соответствующего письма с просьбой о возврате от Заказчика.</w:t>
      </w:r>
    </w:p>
    <w:p w14:paraId="69F78C9E" w14:textId="77777777" w:rsidR="00092B7E" w:rsidRPr="002E47BF" w:rsidRDefault="00092B7E" w:rsidP="00092B7E">
      <w:pPr>
        <w:suppressAutoHyphen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3.4</w:t>
      </w:r>
      <w:r w:rsidRPr="002E47BF">
        <w:rPr>
          <w:rFonts w:ascii="Times New Roman" w:eastAsia="Times New Roman" w:hAnsi="Times New Roman" w:cs="Times New Roman"/>
          <w:sz w:val="18"/>
          <w:szCs w:val="18"/>
          <w:lang w:eastAsia="ru-RU"/>
        </w:rPr>
        <w:t>. В случае наличия претензий Заказчик в течение 5-ти дней направляет Исполнителем акт о спорной сумме, который должен быть рассмотрен Исполнителем в течение 30 календарных дней со дня его получения. В случае подтверждения выявленной ошибки и прямого письменного признания Исполнителем, спорная сумма вычитается из суммы, подлежащей оплате.</w:t>
      </w:r>
    </w:p>
    <w:p w14:paraId="58DA82C8" w14:textId="77777777" w:rsidR="00092B7E" w:rsidRDefault="00092B7E" w:rsidP="00092B7E">
      <w:pPr>
        <w:suppressAutoHyphens/>
        <w:spacing w:after="0" w:line="240" w:lineRule="auto"/>
        <w:jc w:val="both"/>
        <w:rPr>
          <w:rFonts w:ascii="Times New Roman" w:eastAsia="Times New Roman" w:hAnsi="Times New Roman" w:cs="Times New Roman"/>
          <w:noProof/>
          <w:sz w:val="18"/>
          <w:szCs w:val="18"/>
          <w:lang w:eastAsia="ru-RU"/>
        </w:rPr>
      </w:pPr>
      <w:r>
        <w:rPr>
          <w:rFonts w:ascii="Times New Roman" w:eastAsia="Times New Roman" w:hAnsi="Times New Roman" w:cs="Times New Roman"/>
          <w:sz w:val="18"/>
          <w:szCs w:val="18"/>
          <w:lang w:eastAsia="ru-RU"/>
        </w:rPr>
        <w:t>3.5</w:t>
      </w:r>
      <w:r w:rsidRPr="002E47BF">
        <w:rPr>
          <w:rFonts w:ascii="Times New Roman" w:eastAsia="Times New Roman" w:hAnsi="Times New Roman" w:cs="Times New Roman"/>
          <w:sz w:val="18"/>
          <w:szCs w:val="18"/>
          <w:lang w:eastAsia="ru-RU"/>
        </w:rPr>
        <w:t>. При перечислен</w:t>
      </w:r>
      <w:r>
        <w:rPr>
          <w:rFonts w:ascii="Times New Roman" w:eastAsia="Times New Roman" w:hAnsi="Times New Roman" w:cs="Times New Roman"/>
          <w:sz w:val="18"/>
          <w:szCs w:val="18"/>
          <w:lang w:eastAsia="ru-RU"/>
        </w:rPr>
        <w:t>ии денежных средств Исполнителю</w:t>
      </w:r>
      <w:r w:rsidRPr="002E47BF">
        <w:rPr>
          <w:rFonts w:ascii="Times New Roman" w:eastAsia="Times New Roman" w:hAnsi="Times New Roman" w:cs="Times New Roman"/>
          <w:sz w:val="18"/>
          <w:szCs w:val="18"/>
          <w:lang w:eastAsia="ru-RU"/>
        </w:rPr>
        <w:t xml:space="preserve"> Заказчик </w:t>
      </w:r>
      <w:r w:rsidRPr="002E47BF">
        <w:rPr>
          <w:rFonts w:ascii="Times New Roman" w:eastAsia="Times New Roman" w:hAnsi="Times New Roman" w:cs="Times New Roman"/>
          <w:noProof/>
          <w:sz w:val="18"/>
          <w:szCs w:val="18"/>
          <w:lang w:eastAsia="ru-RU"/>
        </w:rPr>
        <w:t>в обязательном порядке указывает в платежном поручении в качестве основания для оплаты дату и номер выставленного счета, дату и номер заключенного договора, а также указывает период (календарный месяц, год) оказания услуг, оплачиваемый Заказчиком. В случае оплаты аванса Заказчиком в адрес Исполнителя – обязательно указание о том, что перечисляемые денежные средства являются авансовым платежом</w:t>
      </w:r>
      <w:r>
        <w:rPr>
          <w:rFonts w:ascii="Times New Roman" w:eastAsia="Times New Roman" w:hAnsi="Times New Roman" w:cs="Times New Roman"/>
          <w:noProof/>
          <w:sz w:val="18"/>
          <w:szCs w:val="18"/>
          <w:lang w:eastAsia="ru-RU"/>
        </w:rPr>
        <w:t>.</w:t>
      </w:r>
    </w:p>
    <w:p w14:paraId="51D81663" w14:textId="3CAB4BFF" w:rsidR="00092B7E" w:rsidRDefault="00092B7E" w:rsidP="00092B7E">
      <w:pPr>
        <w:suppressAutoHyphens/>
        <w:spacing w:after="0" w:line="240" w:lineRule="auto"/>
        <w:jc w:val="both"/>
        <w:rPr>
          <w:rFonts w:ascii="Times New Roman" w:eastAsia="Times New Roman" w:hAnsi="Times New Roman" w:cs="Times New Roman"/>
          <w:noProof/>
          <w:sz w:val="18"/>
          <w:szCs w:val="18"/>
          <w:lang w:eastAsia="ru-RU"/>
        </w:rPr>
      </w:pPr>
      <w:r>
        <w:rPr>
          <w:rFonts w:ascii="Times New Roman" w:eastAsia="Times New Roman" w:hAnsi="Times New Roman" w:cs="Times New Roman"/>
          <w:noProof/>
          <w:sz w:val="18"/>
          <w:szCs w:val="18"/>
          <w:lang w:eastAsia="ru-RU"/>
        </w:rPr>
        <w:t>3.6. Обща</w:t>
      </w:r>
      <w:r w:rsidR="0032687B">
        <w:rPr>
          <w:rFonts w:ascii="Times New Roman" w:eastAsia="Times New Roman" w:hAnsi="Times New Roman" w:cs="Times New Roman"/>
          <w:noProof/>
          <w:sz w:val="18"/>
          <w:szCs w:val="18"/>
          <w:lang w:eastAsia="ru-RU"/>
        </w:rPr>
        <w:t>я</w:t>
      </w:r>
      <w:r w:rsidR="00473448">
        <w:rPr>
          <w:rFonts w:ascii="Times New Roman" w:eastAsia="Times New Roman" w:hAnsi="Times New Roman" w:cs="Times New Roman"/>
          <w:noProof/>
          <w:sz w:val="18"/>
          <w:szCs w:val="18"/>
          <w:lang w:eastAsia="ru-RU"/>
        </w:rPr>
        <w:t xml:space="preserve"> </w:t>
      </w:r>
      <w:r w:rsidR="00AA116D">
        <w:rPr>
          <w:rFonts w:ascii="Times New Roman" w:eastAsia="Times New Roman" w:hAnsi="Times New Roman" w:cs="Times New Roman"/>
          <w:noProof/>
          <w:sz w:val="18"/>
          <w:szCs w:val="18"/>
          <w:lang w:eastAsia="ru-RU"/>
        </w:rPr>
        <w:t xml:space="preserve">цена договора составляет: </w:t>
      </w:r>
      <w:r w:rsidR="009B4BDB">
        <w:rPr>
          <w:rFonts w:ascii="Times New Roman" w:eastAsia="Times New Roman" w:hAnsi="Times New Roman" w:cs="Times New Roman"/>
          <w:noProof/>
          <w:sz w:val="18"/>
          <w:szCs w:val="18"/>
          <w:lang w:eastAsia="ru-RU"/>
        </w:rPr>
        <w:t>100219</w:t>
      </w:r>
      <w:r w:rsidR="004B0787">
        <w:rPr>
          <w:rFonts w:ascii="Times New Roman" w:eastAsia="Times New Roman" w:hAnsi="Times New Roman" w:cs="Times New Roman"/>
          <w:noProof/>
          <w:sz w:val="18"/>
          <w:szCs w:val="18"/>
          <w:lang w:eastAsia="ru-RU"/>
        </w:rPr>
        <w:t>,00 (</w:t>
      </w:r>
      <w:r w:rsidR="00AA116D">
        <w:rPr>
          <w:rFonts w:ascii="Times New Roman" w:eastAsia="Times New Roman" w:hAnsi="Times New Roman" w:cs="Times New Roman"/>
          <w:noProof/>
          <w:sz w:val="18"/>
          <w:szCs w:val="18"/>
          <w:lang w:eastAsia="ru-RU"/>
        </w:rPr>
        <w:t>сто тысяч двести девят</w:t>
      </w:r>
      <w:r w:rsidR="009B4BDB">
        <w:rPr>
          <w:rFonts w:ascii="Times New Roman" w:eastAsia="Times New Roman" w:hAnsi="Times New Roman" w:cs="Times New Roman"/>
          <w:noProof/>
          <w:sz w:val="18"/>
          <w:szCs w:val="18"/>
          <w:lang w:eastAsia="ru-RU"/>
        </w:rPr>
        <w:t>надцать</w:t>
      </w:r>
      <w:r w:rsidR="007158A3">
        <w:rPr>
          <w:rFonts w:ascii="Times New Roman" w:eastAsia="Times New Roman" w:hAnsi="Times New Roman" w:cs="Times New Roman"/>
          <w:noProof/>
          <w:sz w:val="18"/>
          <w:szCs w:val="18"/>
          <w:lang w:eastAsia="ru-RU"/>
        </w:rPr>
        <w:t>) рублей</w:t>
      </w:r>
      <w:r>
        <w:rPr>
          <w:rFonts w:ascii="Times New Roman" w:eastAsia="Times New Roman" w:hAnsi="Times New Roman" w:cs="Times New Roman"/>
          <w:noProof/>
          <w:sz w:val="18"/>
          <w:szCs w:val="18"/>
          <w:lang w:eastAsia="ru-RU"/>
        </w:rPr>
        <w:t xml:space="preserve"> 00 копеек.</w:t>
      </w:r>
    </w:p>
    <w:p w14:paraId="69DFA4BC" w14:textId="77777777" w:rsidR="00092B7E" w:rsidRPr="00C43FD9" w:rsidRDefault="00092B7E" w:rsidP="00092B7E">
      <w:pPr>
        <w:suppressAutoHyphens/>
        <w:spacing w:after="0" w:line="240" w:lineRule="auto"/>
        <w:jc w:val="both"/>
        <w:rPr>
          <w:rFonts w:ascii="Times New Roman" w:eastAsia="Times New Roman" w:hAnsi="Times New Roman" w:cs="Times New Roman"/>
          <w:noProof/>
          <w:sz w:val="18"/>
          <w:szCs w:val="18"/>
          <w:lang w:eastAsia="ru-RU"/>
        </w:rPr>
      </w:pPr>
    </w:p>
    <w:p w14:paraId="43BFB928" w14:textId="77777777" w:rsidR="00092B7E" w:rsidRPr="00C43FD9" w:rsidRDefault="00092B7E" w:rsidP="00092B7E">
      <w:pPr>
        <w:suppressAutoHyphens/>
        <w:spacing w:after="0" w:line="240" w:lineRule="auto"/>
        <w:jc w:val="center"/>
        <w:rPr>
          <w:rFonts w:ascii="Times New Roman" w:eastAsia="Times New Roman" w:hAnsi="Times New Roman" w:cs="Times New Roman"/>
          <w:sz w:val="18"/>
          <w:szCs w:val="18"/>
          <w:lang w:eastAsia="ru-RU"/>
        </w:rPr>
      </w:pPr>
      <w:r w:rsidRPr="008B55C6">
        <w:rPr>
          <w:rFonts w:ascii="Times New Roman" w:eastAsia="Times New Roman" w:hAnsi="Times New Roman" w:cs="Times New Roman"/>
          <w:b/>
          <w:bCs/>
          <w:sz w:val="18"/>
          <w:szCs w:val="18"/>
          <w:lang w:eastAsia="ru-RU"/>
        </w:rPr>
        <w:t>4. ОТВЕТСТВЕННОСТЬ СТОРОН И РАССМОТРЕНИЕ СПОРОВ</w:t>
      </w:r>
    </w:p>
    <w:p w14:paraId="2D2F0CD9" w14:textId="77777777" w:rsidR="00092B7E" w:rsidRDefault="00092B7E" w:rsidP="00092B7E">
      <w:pPr>
        <w:suppressAutoHyphens/>
        <w:spacing w:after="0" w:line="240" w:lineRule="auto"/>
        <w:jc w:val="both"/>
        <w:rPr>
          <w:rFonts w:ascii="Times New Roman" w:eastAsia="Times New Roman" w:hAnsi="Times New Roman" w:cs="Times New Roman"/>
          <w:sz w:val="18"/>
          <w:szCs w:val="18"/>
          <w:lang w:eastAsia="ru-RU"/>
        </w:rPr>
      </w:pPr>
    </w:p>
    <w:p w14:paraId="010CA818" w14:textId="77777777" w:rsidR="00092B7E" w:rsidRPr="008B55C6" w:rsidRDefault="00092B7E" w:rsidP="00092B7E">
      <w:pPr>
        <w:suppressAutoHyphens/>
        <w:spacing w:after="0" w:line="240" w:lineRule="auto"/>
        <w:jc w:val="both"/>
        <w:rPr>
          <w:rFonts w:ascii="Times New Roman" w:eastAsia="Times New Roman" w:hAnsi="Times New Roman" w:cs="Times New Roman"/>
          <w:sz w:val="18"/>
          <w:szCs w:val="18"/>
          <w:lang w:eastAsia="ru-RU"/>
        </w:rPr>
      </w:pPr>
      <w:r w:rsidRPr="008B55C6">
        <w:rPr>
          <w:rFonts w:ascii="Times New Roman" w:eastAsia="Times New Roman" w:hAnsi="Times New Roman" w:cs="Times New Roman"/>
          <w:sz w:val="18"/>
          <w:szCs w:val="18"/>
          <w:lang w:eastAsia="ru-RU"/>
        </w:rPr>
        <w:t xml:space="preserve">4.1. За несвоевременную оплату медицинских услуг Заказчик выплачивает Исполнителю пеню в размере 1/300 ЦБ </w:t>
      </w:r>
      <w:proofErr w:type="gramStart"/>
      <w:r w:rsidRPr="008B55C6">
        <w:rPr>
          <w:rFonts w:ascii="Times New Roman" w:eastAsia="Times New Roman" w:hAnsi="Times New Roman" w:cs="Times New Roman"/>
          <w:sz w:val="18"/>
          <w:szCs w:val="18"/>
          <w:lang w:eastAsia="ru-RU"/>
        </w:rPr>
        <w:t>РФ  за</w:t>
      </w:r>
      <w:proofErr w:type="gramEnd"/>
      <w:r w:rsidRPr="008B55C6">
        <w:rPr>
          <w:rFonts w:ascii="Times New Roman" w:eastAsia="Times New Roman" w:hAnsi="Times New Roman" w:cs="Times New Roman"/>
          <w:sz w:val="18"/>
          <w:szCs w:val="18"/>
          <w:lang w:eastAsia="ru-RU"/>
        </w:rPr>
        <w:t xml:space="preserve"> каждый календарный день просрочки от неоплаченной суммы, что не освобождает его от исполнения обязанности по оплате медицинских услуг в соответствии с п.3.1. настоящего договора.</w:t>
      </w:r>
    </w:p>
    <w:p w14:paraId="5D994A3A" w14:textId="77777777" w:rsidR="00092B7E" w:rsidRPr="008B55C6" w:rsidRDefault="00092B7E" w:rsidP="00092B7E">
      <w:pPr>
        <w:suppressAutoHyphens/>
        <w:spacing w:after="0" w:line="240" w:lineRule="auto"/>
        <w:jc w:val="both"/>
        <w:rPr>
          <w:rFonts w:ascii="Times New Roman" w:eastAsia="Times New Roman" w:hAnsi="Times New Roman" w:cs="Times New Roman"/>
          <w:sz w:val="18"/>
          <w:szCs w:val="18"/>
          <w:lang w:eastAsia="ru-RU"/>
        </w:rPr>
      </w:pPr>
      <w:r w:rsidRPr="008B55C6">
        <w:rPr>
          <w:rFonts w:ascii="Times New Roman" w:eastAsia="Times New Roman" w:hAnsi="Times New Roman" w:cs="Times New Roman"/>
          <w:sz w:val="18"/>
          <w:szCs w:val="18"/>
          <w:lang w:eastAsia="ru-RU"/>
        </w:rPr>
        <w:t>4.2. В случае отсутствия документально подтвержденной уважительной причины неявки или несвоевременной явки пациента Заказчика в назначенное ему время, Заказчик выплачивает Исполнителю штраф в размере 10</w:t>
      </w:r>
      <w:proofErr w:type="gramStart"/>
      <w:r w:rsidRPr="008B55C6">
        <w:rPr>
          <w:rFonts w:ascii="Times New Roman" w:eastAsia="Times New Roman" w:hAnsi="Times New Roman" w:cs="Times New Roman"/>
          <w:sz w:val="18"/>
          <w:szCs w:val="18"/>
          <w:lang w:eastAsia="ru-RU"/>
        </w:rPr>
        <w:t>%  стоимости</w:t>
      </w:r>
      <w:proofErr w:type="gramEnd"/>
      <w:r w:rsidRPr="008B55C6">
        <w:rPr>
          <w:rFonts w:ascii="Times New Roman" w:eastAsia="Times New Roman" w:hAnsi="Times New Roman" w:cs="Times New Roman"/>
          <w:sz w:val="18"/>
          <w:szCs w:val="18"/>
          <w:lang w:eastAsia="ru-RU"/>
        </w:rPr>
        <w:t>, не оказанной медицинской услуги.</w:t>
      </w:r>
    </w:p>
    <w:p w14:paraId="5CC18509" w14:textId="77777777" w:rsidR="00092B7E" w:rsidRPr="008B55C6" w:rsidRDefault="00092B7E" w:rsidP="00092B7E">
      <w:pPr>
        <w:suppressAutoHyphens/>
        <w:spacing w:after="0" w:line="240" w:lineRule="auto"/>
        <w:jc w:val="both"/>
        <w:rPr>
          <w:rFonts w:ascii="Times New Roman" w:eastAsia="Times New Roman" w:hAnsi="Times New Roman" w:cs="Times New Roman"/>
          <w:sz w:val="18"/>
          <w:szCs w:val="18"/>
          <w:lang w:eastAsia="ru-RU"/>
        </w:rPr>
      </w:pPr>
      <w:r w:rsidRPr="008B55C6">
        <w:rPr>
          <w:rFonts w:ascii="Times New Roman" w:eastAsia="Times New Roman" w:hAnsi="Times New Roman" w:cs="Times New Roman"/>
          <w:sz w:val="18"/>
          <w:szCs w:val="18"/>
          <w:lang w:eastAsia="ru-RU"/>
        </w:rPr>
        <w:t xml:space="preserve">4.3. Все споры по исполнению договора между сторонами разрешаются по взаимному согласию </w:t>
      </w:r>
      <w:proofErr w:type="gramStart"/>
      <w:r w:rsidRPr="008B55C6">
        <w:rPr>
          <w:rFonts w:ascii="Times New Roman" w:eastAsia="Times New Roman" w:hAnsi="Times New Roman" w:cs="Times New Roman"/>
          <w:sz w:val="18"/>
          <w:szCs w:val="18"/>
          <w:lang w:eastAsia="ru-RU"/>
        </w:rPr>
        <w:t>сторон  путем</w:t>
      </w:r>
      <w:proofErr w:type="gramEnd"/>
      <w:r w:rsidRPr="008B55C6">
        <w:rPr>
          <w:rFonts w:ascii="Times New Roman" w:eastAsia="Times New Roman" w:hAnsi="Times New Roman" w:cs="Times New Roman"/>
          <w:sz w:val="18"/>
          <w:szCs w:val="18"/>
          <w:lang w:eastAsia="ru-RU"/>
        </w:rPr>
        <w:t xml:space="preserve"> переговоров или в предварительной Согласительной комиссии в составе представителей  Заказчика и Исполнителя. Споры, не разрешенные в предварительной Согласительной комиссии, подлежат рассмотрению в компетентной </w:t>
      </w:r>
      <w:proofErr w:type="gramStart"/>
      <w:r w:rsidRPr="008B55C6">
        <w:rPr>
          <w:rFonts w:ascii="Times New Roman" w:eastAsia="Times New Roman" w:hAnsi="Times New Roman" w:cs="Times New Roman"/>
          <w:sz w:val="18"/>
          <w:szCs w:val="18"/>
          <w:lang w:eastAsia="ru-RU"/>
        </w:rPr>
        <w:t>независимой  экспертной</w:t>
      </w:r>
      <w:proofErr w:type="gramEnd"/>
      <w:r w:rsidRPr="008B55C6">
        <w:rPr>
          <w:rFonts w:ascii="Times New Roman" w:eastAsia="Times New Roman" w:hAnsi="Times New Roman" w:cs="Times New Roman"/>
          <w:sz w:val="18"/>
          <w:szCs w:val="18"/>
          <w:lang w:eastAsia="ru-RU"/>
        </w:rPr>
        <w:t xml:space="preserve"> комиссии (медико-правовой консилиум) или в судебном порядке. По вопросам, не </w:t>
      </w:r>
      <w:proofErr w:type="gramStart"/>
      <w:r w:rsidRPr="008B55C6">
        <w:rPr>
          <w:rFonts w:ascii="Times New Roman" w:eastAsia="Times New Roman" w:hAnsi="Times New Roman" w:cs="Times New Roman"/>
          <w:sz w:val="18"/>
          <w:szCs w:val="18"/>
          <w:lang w:eastAsia="ru-RU"/>
        </w:rPr>
        <w:t>урегулированным  настоящим</w:t>
      </w:r>
      <w:proofErr w:type="gramEnd"/>
      <w:r w:rsidRPr="008B55C6">
        <w:rPr>
          <w:rFonts w:ascii="Times New Roman" w:eastAsia="Times New Roman" w:hAnsi="Times New Roman" w:cs="Times New Roman"/>
          <w:sz w:val="18"/>
          <w:szCs w:val="18"/>
          <w:lang w:eastAsia="ru-RU"/>
        </w:rPr>
        <w:t xml:space="preserve"> договором, стороны руководствуются  действующим законодательством  РФ.</w:t>
      </w:r>
    </w:p>
    <w:p w14:paraId="07199A24" w14:textId="77777777" w:rsidR="00092B7E" w:rsidRPr="008B55C6" w:rsidRDefault="00092B7E" w:rsidP="00092B7E">
      <w:pPr>
        <w:suppressAutoHyphens/>
        <w:spacing w:after="0" w:line="240" w:lineRule="auto"/>
        <w:jc w:val="both"/>
        <w:rPr>
          <w:rFonts w:ascii="Times New Roman" w:eastAsia="Times New Roman" w:hAnsi="Times New Roman" w:cs="Times New Roman"/>
          <w:sz w:val="18"/>
          <w:szCs w:val="18"/>
          <w:lang w:eastAsia="ru-RU"/>
        </w:rPr>
      </w:pPr>
      <w:r w:rsidRPr="008B55C6">
        <w:rPr>
          <w:rFonts w:ascii="Times New Roman" w:eastAsia="Times New Roman" w:hAnsi="Times New Roman" w:cs="Times New Roman"/>
          <w:sz w:val="18"/>
          <w:szCs w:val="18"/>
          <w:lang w:eastAsia="ru-RU"/>
        </w:rPr>
        <w:t xml:space="preserve">4.4. </w:t>
      </w:r>
      <w:proofErr w:type="gramStart"/>
      <w:r w:rsidRPr="008B55C6">
        <w:rPr>
          <w:rFonts w:ascii="Times New Roman" w:eastAsia="Times New Roman" w:hAnsi="Times New Roman" w:cs="Times New Roman"/>
          <w:sz w:val="18"/>
          <w:szCs w:val="18"/>
          <w:lang w:eastAsia="ru-RU"/>
        </w:rPr>
        <w:t>Стороны  освобождаются</w:t>
      </w:r>
      <w:proofErr w:type="gramEnd"/>
      <w:r w:rsidRPr="008B55C6">
        <w:rPr>
          <w:rFonts w:ascii="Times New Roman" w:eastAsia="Times New Roman" w:hAnsi="Times New Roman" w:cs="Times New Roman"/>
          <w:sz w:val="18"/>
          <w:szCs w:val="18"/>
          <w:lang w:eastAsia="ru-RU"/>
        </w:rPr>
        <w:t xml:space="preserve"> от ответственности за частичное  или полное неисполнение обязательств по настоящему договору, если это неисполнение явилось следствием  обязательств непреодолимой силы, возникших после заключения  </w:t>
      </w:r>
      <w:r w:rsidRPr="008B55C6">
        <w:rPr>
          <w:rFonts w:ascii="Times New Roman" w:eastAsia="Times New Roman" w:hAnsi="Times New Roman" w:cs="Times New Roman"/>
          <w:sz w:val="18"/>
          <w:szCs w:val="18"/>
          <w:lang w:eastAsia="ru-RU"/>
        </w:rPr>
        <w:lastRenderedPageBreak/>
        <w:t xml:space="preserve">договора (форс-мажорные обстоятельства). При наступлении </w:t>
      </w:r>
      <w:proofErr w:type="gramStart"/>
      <w:r w:rsidRPr="008B55C6">
        <w:rPr>
          <w:rFonts w:ascii="Times New Roman" w:eastAsia="Times New Roman" w:hAnsi="Times New Roman" w:cs="Times New Roman"/>
          <w:sz w:val="18"/>
          <w:szCs w:val="18"/>
          <w:lang w:eastAsia="ru-RU"/>
        </w:rPr>
        <w:t>указанных  обстоятельств</w:t>
      </w:r>
      <w:proofErr w:type="gramEnd"/>
      <w:r w:rsidRPr="008B55C6">
        <w:rPr>
          <w:rFonts w:ascii="Times New Roman" w:eastAsia="Times New Roman" w:hAnsi="Times New Roman" w:cs="Times New Roman"/>
          <w:sz w:val="18"/>
          <w:szCs w:val="18"/>
          <w:lang w:eastAsia="ru-RU"/>
        </w:rPr>
        <w:t xml:space="preserve"> сторона, для которой наступили эти обстоятельства, должна известить другую сторону в течение 5 дней.  </w:t>
      </w:r>
    </w:p>
    <w:p w14:paraId="7C3B11D2" w14:textId="77777777" w:rsidR="00092B7E" w:rsidRDefault="00092B7E" w:rsidP="00092B7E">
      <w:pPr>
        <w:suppressAutoHyphens/>
        <w:spacing w:after="0" w:line="240" w:lineRule="auto"/>
        <w:jc w:val="both"/>
        <w:rPr>
          <w:rFonts w:ascii="Times New Roman" w:eastAsia="Times New Roman" w:hAnsi="Times New Roman" w:cs="Times New Roman"/>
          <w:sz w:val="18"/>
          <w:szCs w:val="18"/>
          <w:lang w:eastAsia="ru-RU"/>
        </w:rPr>
      </w:pPr>
      <w:r w:rsidRPr="008B55C6">
        <w:rPr>
          <w:rFonts w:ascii="Times New Roman" w:eastAsia="Times New Roman" w:hAnsi="Times New Roman" w:cs="Times New Roman"/>
          <w:sz w:val="18"/>
          <w:szCs w:val="18"/>
          <w:lang w:eastAsia="ru-RU"/>
        </w:rPr>
        <w:t>4.</w:t>
      </w:r>
      <w:r>
        <w:rPr>
          <w:rFonts w:ascii="Times New Roman" w:eastAsia="Times New Roman" w:hAnsi="Times New Roman" w:cs="Times New Roman"/>
          <w:sz w:val="18"/>
          <w:szCs w:val="18"/>
          <w:lang w:eastAsia="ru-RU"/>
        </w:rPr>
        <w:t>5</w:t>
      </w:r>
      <w:r w:rsidRPr="008B55C6">
        <w:rPr>
          <w:rFonts w:ascii="Times New Roman" w:eastAsia="Times New Roman" w:hAnsi="Times New Roman" w:cs="Times New Roman"/>
          <w:sz w:val="18"/>
          <w:szCs w:val="18"/>
          <w:lang w:eastAsia="ru-RU"/>
        </w:rPr>
        <w:t>. Обоснованная жалоба пациента на качество оказания медицинской услуги или недостатки при оказании медицинской помощи, подтвержденные заключением независимой медицинской экспертизы, влекут безвозмездное (за счет Исполнителя) устранение недостатков оказанной услуги (повторно оказание услуги), либо возврат уплаченных д</w:t>
      </w:r>
      <w:r>
        <w:rPr>
          <w:rFonts w:ascii="Times New Roman" w:eastAsia="Times New Roman" w:hAnsi="Times New Roman" w:cs="Times New Roman"/>
          <w:sz w:val="18"/>
          <w:szCs w:val="18"/>
          <w:lang w:eastAsia="ru-RU"/>
        </w:rPr>
        <w:t>енежных средств в полном объеме.</w:t>
      </w:r>
    </w:p>
    <w:p w14:paraId="01278EB8" w14:textId="77777777" w:rsidR="00092B7E" w:rsidRPr="008B55C6" w:rsidRDefault="00092B7E" w:rsidP="00092B7E">
      <w:pPr>
        <w:suppressAutoHyphens/>
        <w:spacing w:after="0" w:line="240" w:lineRule="auto"/>
        <w:jc w:val="both"/>
        <w:rPr>
          <w:rFonts w:ascii="Times New Roman" w:eastAsia="Times New Roman" w:hAnsi="Times New Roman" w:cs="Times New Roman"/>
          <w:sz w:val="18"/>
          <w:szCs w:val="18"/>
          <w:lang w:eastAsia="ru-RU"/>
        </w:rPr>
      </w:pPr>
    </w:p>
    <w:p w14:paraId="659ACBD5" w14:textId="77777777" w:rsidR="00092B7E" w:rsidRPr="0032687B" w:rsidRDefault="00092B7E" w:rsidP="0032687B">
      <w:pPr>
        <w:pStyle w:val="a9"/>
        <w:numPr>
          <w:ilvl w:val="0"/>
          <w:numId w:val="2"/>
        </w:numPr>
        <w:suppressAutoHyphens/>
        <w:spacing w:after="0" w:line="240" w:lineRule="auto"/>
        <w:jc w:val="center"/>
        <w:rPr>
          <w:rFonts w:ascii="Times New Roman" w:eastAsia="Times New Roman" w:hAnsi="Times New Roman" w:cs="Times New Roman"/>
          <w:b/>
          <w:bCs/>
          <w:sz w:val="18"/>
          <w:szCs w:val="18"/>
          <w:lang w:eastAsia="ru-RU"/>
        </w:rPr>
      </w:pPr>
      <w:r w:rsidRPr="0032687B">
        <w:rPr>
          <w:rFonts w:ascii="Times New Roman" w:eastAsia="Times New Roman" w:hAnsi="Times New Roman" w:cs="Times New Roman"/>
          <w:b/>
          <w:bCs/>
          <w:sz w:val="18"/>
          <w:szCs w:val="18"/>
          <w:lang w:eastAsia="ru-RU"/>
        </w:rPr>
        <w:t>УСЛОВИЯ И СРОКИ ПРЕДОСТАВЛЕНИЯ МЕДИЦИНСКИХ УСЛУГ</w:t>
      </w:r>
    </w:p>
    <w:p w14:paraId="7E8AA3E9" w14:textId="77777777" w:rsidR="00092B7E" w:rsidRPr="00FA168B" w:rsidRDefault="00092B7E" w:rsidP="00092B7E">
      <w:pPr>
        <w:pStyle w:val="a9"/>
        <w:suppressAutoHyphens/>
        <w:spacing w:after="0" w:line="240" w:lineRule="auto"/>
        <w:jc w:val="both"/>
        <w:rPr>
          <w:rFonts w:ascii="Times New Roman" w:eastAsia="Times New Roman" w:hAnsi="Times New Roman" w:cs="Times New Roman"/>
          <w:b/>
          <w:bCs/>
          <w:sz w:val="18"/>
          <w:szCs w:val="18"/>
          <w:lang w:eastAsia="ru-RU"/>
        </w:rPr>
      </w:pPr>
    </w:p>
    <w:p w14:paraId="27BF1EC7" w14:textId="77777777" w:rsidR="00092B7E" w:rsidRPr="008B55C6" w:rsidRDefault="00092B7E" w:rsidP="00092B7E">
      <w:pPr>
        <w:suppressAutoHyphens/>
        <w:spacing w:after="0" w:line="240" w:lineRule="auto"/>
        <w:jc w:val="both"/>
        <w:outlineLvl w:val="0"/>
        <w:rPr>
          <w:rFonts w:ascii="Times New Roman" w:eastAsia="Times New Roman" w:hAnsi="Times New Roman" w:cs="Times New Roman"/>
          <w:sz w:val="18"/>
          <w:szCs w:val="18"/>
          <w:lang w:eastAsia="ru-RU"/>
        </w:rPr>
      </w:pPr>
      <w:r w:rsidRPr="008B55C6">
        <w:rPr>
          <w:rFonts w:ascii="Times New Roman" w:eastAsia="Times New Roman" w:hAnsi="Times New Roman" w:cs="Times New Roman"/>
          <w:sz w:val="18"/>
          <w:szCs w:val="18"/>
          <w:lang w:eastAsia="ru-RU"/>
        </w:rPr>
        <w:t>5.</w:t>
      </w:r>
      <w:proofErr w:type="gramStart"/>
      <w:r w:rsidRPr="008B55C6">
        <w:rPr>
          <w:rFonts w:ascii="Times New Roman" w:eastAsia="Times New Roman" w:hAnsi="Times New Roman" w:cs="Times New Roman"/>
          <w:sz w:val="18"/>
          <w:szCs w:val="18"/>
          <w:lang w:eastAsia="ru-RU"/>
        </w:rPr>
        <w:t>1.Исполнитель</w:t>
      </w:r>
      <w:proofErr w:type="gramEnd"/>
      <w:r w:rsidRPr="008B55C6">
        <w:rPr>
          <w:rFonts w:ascii="Times New Roman" w:eastAsia="Times New Roman" w:hAnsi="Times New Roman" w:cs="Times New Roman"/>
          <w:sz w:val="18"/>
          <w:szCs w:val="18"/>
          <w:lang w:eastAsia="ru-RU"/>
        </w:rPr>
        <w:t xml:space="preserve"> оказывает медицинские услуги в  соответствии с  утвержденным графиком работы и условиями, соответствующими установленным требованиям.</w:t>
      </w:r>
    </w:p>
    <w:p w14:paraId="6A0C78F4" w14:textId="17E5DEB2" w:rsidR="00092B7E" w:rsidRPr="008B55C6" w:rsidRDefault="00092B7E" w:rsidP="00092B7E">
      <w:pPr>
        <w:suppressAutoHyphens/>
        <w:spacing w:after="0" w:line="240" w:lineRule="auto"/>
        <w:jc w:val="both"/>
        <w:outlineLvl w:val="0"/>
        <w:rPr>
          <w:rFonts w:ascii="Times New Roman" w:eastAsia="Times New Roman" w:hAnsi="Times New Roman" w:cs="Times New Roman"/>
          <w:sz w:val="18"/>
          <w:szCs w:val="18"/>
          <w:lang w:eastAsia="ru-RU"/>
        </w:rPr>
      </w:pPr>
      <w:r w:rsidRPr="008B55C6">
        <w:rPr>
          <w:rFonts w:ascii="Times New Roman" w:eastAsia="Times New Roman" w:hAnsi="Times New Roman" w:cs="Times New Roman"/>
          <w:sz w:val="18"/>
          <w:szCs w:val="18"/>
          <w:lang w:eastAsia="ru-RU"/>
        </w:rPr>
        <w:t>5.</w:t>
      </w:r>
      <w:proofErr w:type="gramStart"/>
      <w:r w:rsidRPr="008B55C6">
        <w:rPr>
          <w:rFonts w:ascii="Times New Roman" w:eastAsia="Times New Roman" w:hAnsi="Times New Roman" w:cs="Times New Roman"/>
          <w:sz w:val="18"/>
          <w:szCs w:val="18"/>
          <w:lang w:eastAsia="ru-RU"/>
        </w:rPr>
        <w:t>2.Медицинские</w:t>
      </w:r>
      <w:proofErr w:type="gramEnd"/>
      <w:r w:rsidRPr="008B55C6">
        <w:rPr>
          <w:rFonts w:ascii="Times New Roman" w:eastAsia="Times New Roman" w:hAnsi="Times New Roman" w:cs="Times New Roman"/>
          <w:sz w:val="18"/>
          <w:szCs w:val="18"/>
          <w:lang w:eastAsia="ru-RU"/>
        </w:rPr>
        <w:t xml:space="preserve"> услуги оказываются в сроки: с «</w:t>
      </w:r>
      <w:r w:rsidR="004C0747">
        <w:rPr>
          <w:rFonts w:ascii="Times New Roman" w:eastAsia="Times New Roman" w:hAnsi="Times New Roman" w:cs="Times New Roman"/>
          <w:sz w:val="18"/>
          <w:szCs w:val="18"/>
          <w:lang w:eastAsia="ru-RU"/>
        </w:rPr>
        <w:t>__</w:t>
      </w:r>
      <w:r w:rsidRPr="008B55C6">
        <w:rPr>
          <w:rFonts w:ascii="Times New Roman" w:eastAsia="Times New Roman" w:hAnsi="Times New Roman" w:cs="Times New Roman"/>
          <w:sz w:val="18"/>
          <w:szCs w:val="18"/>
          <w:lang w:eastAsia="ru-RU"/>
        </w:rPr>
        <w:t>»</w:t>
      </w:r>
      <w:r w:rsidR="00103B94">
        <w:rPr>
          <w:rFonts w:ascii="Times New Roman" w:eastAsia="Times New Roman" w:hAnsi="Times New Roman" w:cs="Times New Roman"/>
          <w:sz w:val="18"/>
          <w:szCs w:val="18"/>
          <w:lang w:eastAsia="ru-RU"/>
        </w:rPr>
        <w:t xml:space="preserve"> </w:t>
      </w:r>
      <w:r w:rsidR="004C0747">
        <w:rPr>
          <w:rFonts w:ascii="Times New Roman" w:eastAsia="Times New Roman" w:hAnsi="Times New Roman" w:cs="Times New Roman"/>
          <w:sz w:val="18"/>
          <w:szCs w:val="18"/>
          <w:lang w:eastAsia="ru-RU"/>
        </w:rPr>
        <w:t>___</w:t>
      </w:r>
      <w:r w:rsidRPr="008B55C6">
        <w:rPr>
          <w:rFonts w:ascii="Times New Roman" w:eastAsia="Times New Roman" w:hAnsi="Times New Roman" w:cs="Times New Roman"/>
          <w:sz w:val="18"/>
          <w:szCs w:val="18"/>
          <w:lang w:eastAsia="ru-RU"/>
        </w:rPr>
        <w:t>20</w:t>
      </w:r>
      <w:r>
        <w:rPr>
          <w:rFonts w:ascii="Times New Roman" w:eastAsia="Times New Roman" w:hAnsi="Times New Roman" w:cs="Times New Roman"/>
          <w:sz w:val="18"/>
          <w:szCs w:val="18"/>
          <w:lang w:eastAsia="ru-RU"/>
        </w:rPr>
        <w:t>2</w:t>
      </w:r>
      <w:r w:rsidR="004C0747">
        <w:rPr>
          <w:rFonts w:ascii="Times New Roman" w:eastAsia="Times New Roman" w:hAnsi="Times New Roman" w:cs="Times New Roman"/>
          <w:sz w:val="18"/>
          <w:szCs w:val="18"/>
          <w:lang w:eastAsia="ru-RU"/>
        </w:rPr>
        <w:t>_</w:t>
      </w:r>
      <w:r w:rsidRPr="008B55C6">
        <w:rPr>
          <w:rFonts w:ascii="Times New Roman" w:eastAsia="Times New Roman" w:hAnsi="Times New Roman" w:cs="Times New Roman"/>
          <w:sz w:val="18"/>
          <w:szCs w:val="18"/>
          <w:lang w:eastAsia="ru-RU"/>
        </w:rPr>
        <w:t xml:space="preserve"> г. по «</w:t>
      </w:r>
      <w:r w:rsidR="004C0747">
        <w:rPr>
          <w:rFonts w:ascii="Times New Roman" w:eastAsia="Times New Roman" w:hAnsi="Times New Roman" w:cs="Times New Roman"/>
          <w:sz w:val="18"/>
          <w:szCs w:val="18"/>
          <w:lang w:eastAsia="ru-RU"/>
        </w:rPr>
        <w:t>___</w:t>
      </w:r>
      <w:r w:rsidRPr="008B55C6">
        <w:rPr>
          <w:rFonts w:ascii="Times New Roman" w:eastAsia="Times New Roman" w:hAnsi="Times New Roman" w:cs="Times New Roman"/>
          <w:sz w:val="18"/>
          <w:szCs w:val="18"/>
          <w:lang w:eastAsia="ru-RU"/>
        </w:rPr>
        <w:t>»</w:t>
      </w:r>
      <w:r w:rsidR="00103B94">
        <w:rPr>
          <w:rFonts w:ascii="Times New Roman" w:eastAsia="Times New Roman" w:hAnsi="Times New Roman" w:cs="Times New Roman"/>
          <w:sz w:val="18"/>
          <w:szCs w:val="18"/>
          <w:lang w:eastAsia="ru-RU"/>
        </w:rPr>
        <w:t xml:space="preserve"> ию</w:t>
      </w:r>
      <w:r w:rsidR="009B4BDB">
        <w:rPr>
          <w:rFonts w:ascii="Times New Roman" w:eastAsia="Times New Roman" w:hAnsi="Times New Roman" w:cs="Times New Roman"/>
          <w:sz w:val="18"/>
          <w:szCs w:val="18"/>
          <w:lang w:eastAsia="ru-RU"/>
        </w:rPr>
        <w:t>л</w:t>
      </w:r>
      <w:r w:rsidR="00103B94">
        <w:rPr>
          <w:rFonts w:ascii="Times New Roman" w:eastAsia="Times New Roman" w:hAnsi="Times New Roman" w:cs="Times New Roman"/>
          <w:sz w:val="18"/>
          <w:szCs w:val="18"/>
          <w:lang w:eastAsia="ru-RU"/>
        </w:rPr>
        <w:t>я</w:t>
      </w:r>
      <w:r w:rsidR="00640878">
        <w:rPr>
          <w:rFonts w:ascii="Times New Roman" w:eastAsia="Times New Roman" w:hAnsi="Times New Roman" w:cs="Times New Roman"/>
          <w:sz w:val="18"/>
          <w:szCs w:val="18"/>
          <w:lang w:eastAsia="ru-RU"/>
        </w:rPr>
        <w:t xml:space="preserve"> </w:t>
      </w:r>
      <w:r w:rsidRPr="008B55C6">
        <w:rPr>
          <w:rFonts w:ascii="Times New Roman" w:eastAsia="Times New Roman" w:hAnsi="Times New Roman" w:cs="Times New Roman"/>
          <w:sz w:val="18"/>
          <w:szCs w:val="18"/>
          <w:lang w:eastAsia="ru-RU"/>
        </w:rPr>
        <w:t>20</w:t>
      </w:r>
      <w:r>
        <w:rPr>
          <w:rFonts w:ascii="Times New Roman" w:eastAsia="Times New Roman" w:hAnsi="Times New Roman" w:cs="Times New Roman"/>
          <w:sz w:val="18"/>
          <w:szCs w:val="18"/>
          <w:lang w:eastAsia="ru-RU"/>
        </w:rPr>
        <w:t>2</w:t>
      </w:r>
      <w:r w:rsidR="004C0747">
        <w:rPr>
          <w:rFonts w:ascii="Times New Roman" w:eastAsia="Times New Roman" w:hAnsi="Times New Roman" w:cs="Times New Roman"/>
          <w:sz w:val="18"/>
          <w:szCs w:val="18"/>
          <w:lang w:eastAsia="ru-RU"/>
        </w:rPr>
        <w:t>___</w:t>
      </w:r>
      <w:r w:rsidRPr="008B55C6">
        <w:rPr>
          <w:rFonts w:ascii="Times New Roman" w:eastAsia="Times New Roman" w:hAnsi="Times New Roman" w:cs="Times New Roman"/>
          <w:sz w:val="18"/>
          <w:szCs w:val="18"/>
          <w:lang w:eastAsia="ru-RU"/>
        </w:rPr>
        <w:t xml:space="preserve"> г.</w:t>
      </w:r>
    </w:p>
    <w:p w14:paraId="7B891F79" w14:textId="77777777" w:rsidR="00092B7E" w:rsidRPr="008B55C6" w:rsidRDefault="00092B7E" w:rsidP="00092B7E">
      <w:pPr>
        <w:suppressAutoHyphens/>
        <w:spacing w:after="0" w:line="240" w:lineRule="auto"/>
        <w:jc w:val="both"/>
        <w:rPr>
          <w:rFonts w:ascii="Times New Roman" w:eastAsia="Times New Roman" w:hAnsi="Times New Roman" w:cs="Times New Roman"/>
          <w:b/>
          <w:bCs/>
          <w:sz w:val="18"/>
          <w:szCs w:val="18"/>
          <w:lang w:eastAsia="ru-RU"/>
        </w:rPr>
      </w:pPr>
    </w:p>
    <w:p w14:paraId="5689684E" w14:textId="77777777" w:rsidR="00092B7E" w:rsidRPr="00FA168B" w:rsidRDefault="00092B7E" w:rsidP="00092B7E">
      <w:pPr>
        <w:pStyle w:val="a9"/>
        <w:numPr>
          <w:ilvl w:val="0"/>
          <w:numId w:val="2"/>
        </w:numPr>
        <w:suppressAutoHyphens/>
        <w:spacing w:after="0" w:line="240" w:lineRule="auto"/>
        <w:jc w:val="center"/>
        <w:rPr>
          <w:rFonts w:ascii="Times New Roman" w:eastAsia="Times New Roman" w:hAnsi="Times New Roman" w:cs="Times New Roman"/>
          <w:b/>
          <w:bCs/>
          <w:sz w:val="18"/>
          <w:szCs w:val="18"/>
          <w:lang w:eastAsia="ru-RU"/>
        </w:rPr>
      </w:pPr>
      <w:r w:rsidRPr="00FA168B">
        <w:rPr>
          <w:rFonts w:ascii="Times New Roman" w:eastAsia="Times New Roman" w:hAnsi="Times New Roman" w:cs="Times New Roman"/>
          <w:b/>
          <w:bCs/>
          <w:sz w:val="18"/>
          <w:szCs w:val="18"/>
          <w:lang w:eastAsia="ru-RU"/>
        </w:rPr>
        <w:t>СРОК ДЕЙСТВИЯ ДОГОВОРА И ПОРЯДОК ПРЕКРАЩЕНИЯ</w:t>
      </w:r>
    </w:p>
    <w:p w14:paraId="70736235" w14:textId="77777777" w:rsidR="00092B7E" w:rsidRPr="00FA168B" w:rsidRDefault="00092B7E" w:rsidP="00092B7E">
      <w:pPr>
        <w:pStyle w:val="a9"/>
        <w:suppressAutoHyphens/>
        <w:spacing w:after="0" w:line="240" w:lineRule="auto"/>
        <w:rPr>
          <w:rFonts w:ascii="Times New Roman" w:eastAsia="Times New Roman" w:hAnsi="Times New Roman" w:cs="Times New Roman"/>
          <w:b/>
          <w:bCs/>
          <w:sz w:val="18"/>
          <w:szCs w:val="18"/>
          <w:lang w:eastAsia="ru-RU"/>
        </w:rPr>
      </w:pPr>
    </w:p>
    <w:p w14:paraId="158B7E59" w14:textId="6791624C" w:rsidR="00103B94" w:rsidRPr="0005097C" w:rsidRDefault="00092B7E" w:rsidP="00103B94">
      <w:pPr>
        <w:suppressAutoHyphens/>
        <w:spacing w:after="0" w:line="240" w:lineRule="auto"/>
        <w:jc w:val="both"/>
        <w:rPr>
          <w:rFonts w:ascii="Times New Roman" w:eastAsia="Times New Roman" w:hAnsi="Times New Roman" w:cs="Times New Roman"/>
          <w:sz w:val="18"/>
          <w:szCs w:val="18"/>
        </w:rPr>
      </w:pPr>
      <w:r w:rsidRPr="008B55C6">
        <w:rPr>
          <w:rFonts w:ascii="Times New Roman" w:eastAsia="Times New Roman" w:hAnsi="Times New Roman" w:cs="Times New Roman"/>
          <w:sz w:val="18"/>
          <w:szCs w:val="18"/>
          <w:lang w:eastAsia="ru-RU"/>
        </w:rPr>
        <w:t xml:space="preserve">6.1. </w:t>
      </w:r>
      <w:r w:rsidRPr="002434D6">
        <w:rPr>
          <w:rFonts w:ascii="Times New Roman" w:hAnsi="Times New Roman" w:cs="Times New Roman"/>
          <w:color w:val="4B4B4B"/>
          <w:sz w:val="18"/>
          <w:szCs w:val="18"/>
          <w:shd w:val="clear" w:color="auto" w:fill="FFFFFF"/>
        </w:rPr>
        <w:t xml:space="preserve">Настоящий договор вступает в силу </w:t>
      </w:r>
      <w:r w:rsidR="004C0747">
        <w:rPr>
          <w:rFonts w:ascii="Times New Roman" w:hAnsi="Times New Roman" w:cs="Times New Roman"/>
          <w:color w:val="4B4B4B"/>
          <w:sz w:val="18"/>
          <w:szCs w:val="18"/>
          <w:shd w:val="clear" w:color="auto" w:fill="FFFFFF"/>
        </w:rPr>
        <w:t>с_________</w:t>
      </w:r>
      <w:r>
        <w:rPr>
          <w:rFonts w:ascii="Times New Roman" w:hAnsi="Times New Roman" w:cs="Times New Roman"/>
          <w:color w:val="4B4B4B"/>
          <w:sz w:val="18"/>
          <w:szCs w:val="18"/>
          <w:shd w:val="clear" w:color="auto" w:fill="FFFFFF"/>
        </w:rPr>
        <w:t xml:space="preserve"> 202</w:t>
      </w:r>
      <w:r w:rsidR="004C0747">
        <w:rPr>
          <w:rFonts w:ascii="Times New Roman" w:hAnsi="Times New Roman" w:cs="Times New Roman"/>
          <w:color w:val="4B4B4B"/>
          <w:sz w:val="18"/>
          <w:szCs w:val="18"/>
          <w:shd w:val="clear" w:color="auto" w:fill="FFFFFF"/>
        </w:rPr>
        <w:t>__</w:t>
      </w:r>
      <w:r>
        <w:rPr>
          <w:rFonts w:ascii="Times New Roman" w:hAnsi="Times New Roman" w:cs="Times New Roman"/>
          <w:color w:val="4B4B4B"/>
          <w:sz w:val="18"/>
          <w:szCs w:val="18"/>
          <w:shd w:val="clear" w:color="auto" w:fill="FFFFFF"/>
        </w:rPr>
        <w:t xml:space="preserve">г. </w:t>
      </w:r>
      <w:r w:rsidRPr="002434D6">
        <w:rPr>
          <w:rFonts w:ascii="Times New Roman" w:hAnsi="Times New Roman" w:cs="Times New Roman"/>
          <w:color w:val="4B4B4B"/>
          <w:sz w:val="18"/>
          <w:szCs w:val="18"/>
          <w:shd w:val="clear" w:color="auto" w:fill="FFFFFF"/>
        </w:rPr>
        <w:t xml:space="preserve">и действует </w:t>
      </w:r>
      <w:r w:rsidR="00AA116D">
        <w:rPr>
          <w:rFonts w:ascii="Times New Roman" w:eastAsia="Times New Roman" w:hAnsi="Times New Roman" w:cs="Times New Roman"/>
          <w:sz w:val="18"/>
          <w:szCs w:val="18"/>
          <w:lang w:eastAsia="ru-RU"/>
        </w:rPr>
        <w:t xml:space="preserve">до </w:t>
      </w:r>
      <w:r w:rsidR="004C0747">
        <w:rPr>
          <w:rFonts w:ascii="Times New Roman" w:eastAsia="Times New Roman" w:hAnsi="Times New Roman" w:cs="Times New Roman"/>
          <w:sz w:val="18"/>
          <w:szCs w:val="18"/>
          <w:lang w:eastAsia="ru-RU"/>
        </w:rPr>
        <w:t>____________</w:t>
      </w:r>
      <w:r>
        <w:rPr>
          <w:rFonts w:ascii="Times New Roman" w:eastAsia="Times New Roman" w:hAnsi="Times New Roman" w:cs="Times New Roman"/>
          <w:sz w:val="18"/>
          <w:szCs w:val="18"/>
          <w:lang w:eastAsia="ru-RU"/>
        </w:rPr>
        <w:t xml:space="preserve"> </w:t>
      </w:r>
      <w:r>
        <w:rPr>
          <w:rFonts w:ascii="Times New Roman" w:hAnsi="Times New Roman" w:cs="Times New Roman"/>
          <w:color w:val="4B4B4B"/>
          <w:sz w:val="18"/>
          <w:szCs w:val="18"/>
          <w:shd w:val="clear" w:color="auto" w:fill="FFFFFF"/>
        </w:rPr>
        <w:t>года</w:t>
      </w:r>
      <w:r w:rsidR="00103B94" w:rsidRPr="0005097C">
        <w:rPr>
          <w:rFonts w:ascii="Times New Roman" w:eastAsia="Times New Roman" w:hAnsi="Times New Roman" w:cs="Times New Roman"/>
          <w:sz w:val="18"/>
          <w:szCs w:val="18"/>
        </w:rPr>
        <w:t>, а в части финансовых обязательств – до полного их исполнения.</w:t>
      </w:r>
    </w:p>
    <w:p w14:paraId="237ACFCF" w14:textId="77777777" w:rsidR="00092B7E" w:rsidRPr="008B55C6" w:rsidRDefault="00092B7E" w:rsidP="00092B7E">
      <w:pPr>
        <w:suppressAutoHyphens/>
        <w:spacing w:after="0" w:line="240" w:lineRule="auto"/>
        <w:jc w:val="both"/>
        <w:rPr>
          <w:rFonts w:ascii="Times New Roman" w:eastAsia="Times New Roman" w:hAnsi="Times New Roman" w:cs="Times New Roman"/>
          <w:sz w:val="18"/>
          <w:szCs w:val="18"/>
          <w:lang w:eastAsia="ru-RU"/>
        </w:rPr>
      </w:pPr>
      <w:r w:rsidRPr="008B55C6">
        <w:rPr>
          <w:rFonts w:ascii="Times New Roman" w:eastAsia="Times New Roman" w:hAnsi="Times New Roman" w:cs="Times New Roman"/>
          <w:sz w:val="18"/>
          <w:szCs w:val="18"/>
          <w:lang w:eastAsia="ru-RU"/>
        </w:rPr>
        <w:t>6.</w:t>
      </w:r>
      <w:proofErr w:type="gramStart"/>
      <w:r w:rsidRPr="008B55C6">
        <w:rPr>
          <w:rFonts w:ascii="Times New Roman" w:eastAsia="Times New Roman" w:hAnsi="Times New Roman" w:cs="Times New Roman"/>
          <w:sz w:val="18"/>
          <w:szCs w:val="18"/>
          <w:lang w:eastAsia="ru-RU"/>
        </w:rPr>
        <w:t>2.Договор</w:t>
      </w:r>
      <w:proofErr w:type="gramEnd"/>
      <w:r w:rsidRPr="008B55C6">
        <w:rPr>
          <w:rFonts w:ascii="Times New Roman" w:eastAsia="Times New Roman" w:hAnsi="Times New Roman" w:cs="Times New Roman"/>
          <w:sz w:val="18"/>
          <w:szCs w:val="18"/>
          <w:lang w:eastAsia="ru-RU"/>
        </w:rPr>
        <w:t xml:space="preserve"> может быть прекращен досрочно по соглашению сторон, совершенному в письменной форме.</w:t>
      </w:r>
    </w:p>
    <w:p w14:paraId="398309DF" w14:textId="77777777" w:rsidR="00092B7E" w:rsidRPr="008B55C6" w:rsidRDefault="00092B7E" w:rsidP="00092B7E">
      <w:pPr>
        <w:suppressAutoHyphens/>
        <w:spacing w:after="0" w:line="240" w:lineRule="auto"/>
        <w:jc w:val="both"/>
        <w:rPr>
          <w:rFonts w:ascii="Times New Roman" w:eastAsia="Times New Roman" w:hAnsi="Times New Roman" w:cs="Times New Roman"/>
          <w:sz w:val="18"/>
          <w:szCs w:val="18"/>
          <w:lang w:eastAsia="ru-RU"/>
        </w:rPr>
      </w:pPr>
      <w:r w:rsidRPr="008B55C6">
        <w:rPr>
          <w:rFonts w:ascii="Times New Roman" w:eastAsia="Times New Roman" w:hAnsi="Times New Roman" w:cs="Times New Roman"/>
          <w:sz w:val="18"/>
          <w:szCs w:val="18"/>
          <w:lang w:eastAsia="ru-RU"/>
        </w:rPr>
        <w:t>6.3. Договор мо</w:t>
      </w:r>
      <w:r>
        <w:rPr>
          <w:rFonts w:ascii="Times New Roman" w:eastAsia="Times New Roman" w:hAnsi="Times New Roman" w:cs="Times New Roman"/>
          <w:sz w:val="18"/>
          <w:szCs w:val="18"/>
          <w:lang w:eastAsia="ru-RU"/>
        </w:rPr>
        <w:t>жет быть расторгнут</w:t>
      </w:r>
      <w:r w:rsidRPr="008B55C6">
        <w:rPr>
          <w:rFonts w:ascii="Times New Roman" w:eastAsia="Times New Roman" w:hAnsi="Times New Roman" w:cs="Times New Roman"/>
          <w:sz w:val="18"/>
          <w:szCs w:val="18"/>
          <w:lang w:eastAsia="ru-RU"/>
        </w:rPr>
        <w:t xml:space="preserve"> в одностороннем </w:t>
      </w:r>
      <w:r>
        <w:rPr>
          <w:rFonts w:ascii="Times New Roman" w:eastAsia="Times New Roman" w:hAnsi="Times New Roman" w:cs="Times New Roman"/>
          <w:sz w:val="18"/>
          <w:szCs w:val="18"/>
          <w:lang w:eastAsia="ru-RU"/>
        </w:rPr>
        <w:t>порядке с уведомлением другой стороны</w:t>
      </w:r>
      <w:r w:rsidRPr="008B55C6">
        <w:rPr>
          <w:rFonts w:ascii="Times New Roman" w:eastAsia="Times New Roman" w:hAnsi="Times New Roman" w:cs="Times New Roman"/>
          <w:sz w:val="18"/>
          <w:szCs w:val="18"/>
          <w:lang w:eastAsia="ru-RU"/>
        </w:rPr>
        <w:t xml:space="preserve"> за 10 календарных дней до такого растор</w:t>
      </w:r>
      <w:r>
        <w:rPr>
          <w:rFonts w:ascii="Times New Roman" w:eastAsia="Times New Roman" w:hAnsi="Times New Roman" w:cs="Times New Roman"/>
          <w:sz w:val="18"/>
          <w:szCs w:val="18"/>
          <w:lang w:eastAsia="ru-RU"/>
        </w:rPr>
        <w:t>жения. В этом случае Заказчик</w:t>
      </w:r>
      <w:r w:rsidRPr="008B55C6">
        <w:rPr>
          <w:rFonts w:ascii="Times New Roman" w:eastAsia="Times New Roman" w:hAnsi="Times New Roman" w:cs="Times New Roman"/>
          <w:sz w:val="18"/>
          <w:szCs w:val="18"/>
          <w:lang w:eastAsia="ru-RU"/>
        </w:rPr>
        <w:t xml:space="preserve"> обязан оплат</w:t>
      </w:r>
      <w:r>
        <w:rPr>
          <w:rFonts w:ascii="Times New Roman" w:eastAsia="Times New Roman" w:hAnsi="Times New Roman" w:cs="Times New Roman"/>
          <w:sz w:val="18"/>
          <w:szCs w:val="18"/>
          <w:lang w:eastAsia="ru-RU"/>
        </w:rPr>
        <w:t>ить услуги, оказанные Исполнителем</w:t>
      </w:r>
      <w:r w:rsidRPr="008B55C6">
        <w:rPr>
          <w:rFonts w:ascii="Times New Roman" w:eastAsia="Times New Roman" w:hAnsi="Times New Roman" w:cs="Times New Roman"/>
          <w:sz w:val="18"/>
          <w:szCs w:val="18"/>
          <w:lang w:eastAsia="ru-RU"/>
        </w:rPr>
        <w:t xml:space="preserve"> в течение 5 календарных дней с момента расторжения договора.</w:t>
      </w:r>
    </w:p>
    <w:p w14:paraId="731E8966" w14:textId="77777777" w:rsidR="00092B7E" w:rsidRPr="008B55C6" w:rsidRDefault="00092B7E" w:rsidP="00092B7E">
      <w:pPr>
        <w:suppressAutoHyphens/>
        <w:spacing w:after="0" w:line="240" w:lineRule="auto"/>
        <w:jc w:val="both"/>
        <w:outlineLvl w:val="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6.4. </w:t>
      </w:r>
      <w:r w:rsidRPr="008B55C6">
        <w:rPr>
          <w:rFonts w:ascii="Times New Roman" w:eastAsia="Times New Roman" w:hAnsi="Times New Roman" w:cs="Times New Roman"/>
          <w:sz w:val="18"/>
          <w:szCs w:val="18"/>
          <w:lang w:eastAsia="ru-RU"/>
        </w:rPr>
        <w:t>Настоящий Договор составлен в двух экземплярах, имеющих одинаковую юридическую силу, для каждой из сторон.</w:t>
      </w:r>
    </w:p>
    <w:p w14:paraId="758A02A4" w14:textId="77777777" w:rsidR="00092B7E" w:rsidRPr="008B55C6" w:rsidRDefault="00092B7E" w:rsidP="00092B7E">
      <w:pPr>
        <w:suppressAutoHyphens/>
        <w:spacing w:after="0" w:line="240" w:lineRule="auto"/>
        <w:jc w:val="both"/>
        <w:rPr>
          <w:rFonts w:ascii="Times New Roman" w:eastAsia="Times New Roman" w:hAnsi="Times New Roman" w:cs="Times New Roman"/>
          <w:sz w:val="18"/>
          <w:szCs w:val="18"/>
          <w:lang w:eastAsia="ru-RU"/>
        </w:rPr>
      </w:pPr>
    </w:p>
    <w:p w14:paraId="4A943FB2" w14:textId="77777777" w:rsidR="00092B7E" w:rsidRPr="008B55C6" w:rsidRDefault="00092B7E" w:rsidP="00092B7E">
      <w:pPr>
        <w:suppressAutoHyphens/>
        <w:spacing w:after="0" w:line="240" w:lineRule="auto"/>
        <w:ind w:left="360"/>
        <w:jc w:val="both"/>
        <w:rPr>
          <w:rFonts w:ascii="Times New Roman" w:eastAsia="Times New Roman" w:hAnsi="Times New Roman" w:cs="Times New Roman"/>
          <w:sz w:val="18"/>
          <w:szCs w:val="18"/>
          <w:lang w:eastAsia="ru-RU"/>
        </w:rPr>
      </w:pPr>
    </w:p>
    <w:p w14:paraId="345C5BB8" w14:textId="77777777" w:rsidR="00092B7E" w:rsidRPr="008B55C6" w:rsidRDefault="00092B7E" w:rsidP="00092B7E">
      <w:pPr>
        <w:suppressAutoHyphens/>
        <w:spacing w:after="0" w:line="240" w:lineRule="auto"/>
        <w:jc w:val="both"/>
        <w:rPr>
          <w:rFonts w:ascii="Times New Roman" w:eastAsia="Times New Roman" w:hAnsi="Times New Roman" w:cs="Times New Roman"/>
          <w:sz w:val="18"/>
          <w:szCs w:val="18"/>
          <w:lang w:eastAsia="ru-RU"/>
        </w:rPr>
      </w:pPr>
      <w:r w:rsidRPr="008B55C6">
        <w:rPr>
          <w:rFonts w:ascii="Times New Roman" w:eastAsia="Times New Roman" w:hAnsi="Times New Roman" w:cs="Times New Roman"/>
          <w:sz w:val="18"/>
          <w:szCs w:val="18"/>
          <w:lang w:eastAsia="ru-RU"/>
        </w:rPr>
        <w:t>К настоящему договору прилагается:</w:t>
      </w:r>
    </w:p>
    <w:p w14:paraId="56376354" w14:textId="77777777" w:rsidR="00092B7E" w:rsidRPr="008B55C6" w:rsidRDefault="00092B7E" w:rsidP="00092B7E">
      <w:pPr>
        <w:suppressAutoHyphens/>
        <w:spacing w:after="0" w:line="240" w:lineRule="auto"/>
        <w:jc w:val="both"/>
        <w:rPr>
          <w:rFonts w:ascii="Times New Roman" w:eastAsia="Times New Roman" w:hAnsi="Times New Roman" w:cs="Times New Roman"/>
          <w:sz w:val="18"/>
          <w:szCs w:val="18"/>
          <w:lang w:eastAsia="ru-RU"/>
        </w:rPr>
      </w:pPr>
      <w:r w:rsidRPr="008B55C6">
        <w:rPr>
          <w:rFonts w:ascii="Times New Roman" w:eastAsia="Times New Roman" w:hAnsi="Times New Roman" w:cs="Times New Roman"/>
          <w:sz w:val="18"/>
          <w:szCs w:val="18"/>
          <w:lang w:eastAsia="ru-RU"/>
        </w:rPr>
        <w:t xml:space="preserve">Приложение №1 </w:t>
      </w:r>
      <w:proofErr w:type="gramStart"/>
      <w:r w:rsidRPr="008B55C6">
        <w:rPr>
          <w:rFonts w:ascii="Times New Roman" w:eastAsia="Times New Roman" w:hAnsi="Times New Roman" w:cs="Times New Roman"/>
          <w:sz w:val="18"/>
          <w:szCs w:val="18"/>
          <w:lang w:eastAsia="ru-RU"/>
        </w:rPr>
        <w:t>-  Прейскурант</w:t>
      </w:r>
      <w:proofErr w:type="gramEnd"/>
      <w:r w:rsidRPr="008B55C6">
        <w:rPr>
          <w:rFonts w:ascii="Times New Roman" w:eastAsia="Times New Roman" w:hAnsi="Times New Roman" w:cs="Times New Roman"/>
          <w:sz w:val="18"/>
          <w:szCs w:val="18"/>
          <w:lang w:eastAsia="ru-RU"/>
        </w:rPr>
        <w:t xml:space="preserve"> цен </w:t>
      </w:r>
    </w:p>
    <w:p w14:paraId="25EA8447" w14:textId="77777777" w:rsidR="0005097C" w:rsidRPr="0005097C" w:rsidRDefault="0005097C" w:rsidP="0005097C">
      <w:pPr>
        <w:suppressAutoHyphens/>
        <w:spacing w:after="0" w:line="240" w:lineRule="auto"/>
        <w:jc w:val="both"/>
        <w:rPr>
          <w:rFonts w:ascii="Times New Roman" w:eastAsia="Times New Roman" w:hAnsi="Times New Roman" w:cs="Times New Roman"/>
          <w:sz w:val="18"/>
          <w:szCs w:val="18"/>
          <w:lang w:eastAsia="ru-RU"/>
        </w:rPr>
      </w:pPr>
    </w:p>
    <w:tbl>
      <w:tblPr>
        <w:tblW w:w="10149" w:type="dxa"/>
        <w:tblLayout w:type="fixed"/>
        <w:tblLook w:val="0000" w:firstRow="0" w:lastRow="0" w:firstColumn="0" w:lastColumn="0" w:noHBand="0" w:noVBand="0"/>
      </w:tblPr>
      <w:tblGrid>
        <w:gridCol w:w="9913"/>
        <w:gridCol w:w="236"/>
      </w:tblGrid>
      <w:tr w:rsidR="0005097C" w:rsidRPr="00B97BFE" w14:paraId="0E1A4E5D" w14:textId="77777777" w:rsidTr="00F66E12">
        <w:tc>
          <w:tcPr>
            <w:tcW w:w="9913" w:type="dxa"/>
          </w:tcPr>
          <w:p w14:paraId="30E16DD0" w14:textId="77777777" w:rsidR="0005097C" w:rsidRPr="00B97BFE" w:rsidRDefault="0005097C" w:rsidP="00473448">
            <w:pPr>
              <w:suppressAutoHyphens/>
              <w:spacing w:after="0" w:line="240" w:lineRule="auto"/>
              <w:jc w:val="center"/>
              <w:rPr>
                <w:rFonts w:ascii="Times New Roman" w:eastAsia="Times New Roman" w:hAnsi="Times New Roman" w:cs="Times New Roman"/>
                <w:b/>
                <w:bCs/>
                <w:sz w:val="20"/>
                <w:szCs w:val="20"/>
                <w:lang w:eastAsia="ru-RU"/>
              </w:rPr>
            </w:pPr>
            <w:r w:rsidRPr="00B97BFE">
              <w:rPr>
                <w:rFonts w:ascii="Times New Roman" w:eastAsia="Times New Roman" w:hAnsi="Times New Roman" w:cs="Times New Roman"/>
                <w:b/>
                <w:bCs/>
                <w:sz w:val="20"/>
                <w:szCs w:val="20"/>
                <w:lang w:eastAsia="ru-RU"/>
              </w:rPr>
              <w:t>7. РЕКВИЗИТЫ СТОРОН:</w:t>
            </w:r>
          </w:p>
          <w:tbl>
            <w:tblPr>
              <w:tblW w:w="0" w:type="auto"/>
              <w:tblLayout w:type="fixed"/>
              <w:tblLook w:val="0000" w:firstRow="0" w:lastRow="0" w:firstColumn="0" w:lastColumn="0" w:noHBand="0" w:noVBand="0"/>
            </w:tblPr>
            <w:tblGrid>
              <w:gridCol w:w="4761"/>
              <w:gridCol w:w="4761"/>
            </w:tblGrid>
            <w:tr w:rsidR="00024082" w:rsidRPr="00B97BFE" w14:paraId="1F41CBC1" w14:textId="77777777" w:rsidTr="0090054C">
              <w:tc>
                <w:tcPr>
                  <w:tcW w:w="4761" w:type="dxa"/>
                </w:tcPr>
                <w:p w14:paraId="533E8C1E" w14:textId="77777777" w:rsidR="00024082" w:rsidRPr="004B0787" w:rsidRDefault="00024082" w:rsidP="004B0787">
                  <w:pPr>
                    <w:suppressAutoHyphens/>
                    <w:spacing w:after="0" w:line="240" w:lineRule="auto"/>
                    <w:rPr>
                      <w:rFonts w:ascii="Times New Roman" w:eastAsia="Times New Roman" w:hAnsi="Times New Roman" w:cs="Times New Roman"/>
                      <w:b/>
                      <w:bCs/>
                      <w:sz w:val="20"/>
                      <w:szCs w:val="20"/>
                      <w:lang w:eastAsia="ru-RU"/>
                    </w:rPr>
                  </w:pPr>
                </w:p>
                <w:p w14:paraId="219246A6" w14:textId="77777777" w:rsidR="00024082" w:rsidRPr="004B0787" w:rsidRDefault="00024082" w:rsidP="004B0787">
                  <w:pPr>
                    <w:suppressAutoHyphens/>
                    <w:spacing w:after="0" w:line="240" w:lineRule="auto"/>
                    <w:rPr>
                      <w:rFonts w:ascii="Times New Roman" w:eastAsia="Times New Roman" w:hAnsi="Times New Roman" w:cs="Times New Roman"/>
                      <w:b/>
                      <w:bCs/>
                      <w:sz w:val="20"/>
                      <w:szCs w:val="20"/>
                      <w:lang w:eastAsia="ru-RU"/>
                    </w:rPr>
                  </w:pPr>
                  <w:r w:rsidRPr="004B0787">
                    <w:rPr>
                      <w:rFonts w:ascii="Times New Roman" w:eastAsia="Times New Roman" w:hAnsi="Times New Roman" w:cs="Times New Roman"/>
                      <w:b/>
                      <w:bCs/>
                      <w:sz w:val="20"/>
                      <w:szCs w:val="20"/>
                      <w:lang w:eastAsia="ru-RU"/>
                    </w:rPr>
                    <w:t>ИСПОЛНИТЕЛЬ:</w:t>
                  </w:r>
                </w:p>
              </w:tc>
              <w:tc>
                <w:tcPr>
                  <w:tcW w:w="4761" w:type="dxa"/>
                </w:tcPr>
                <w:p w14:paraId="03AD096D" w14:textId="77777777" w:rsidR="00024082" w:rsidRPr="004B0787" w:rsidRDefault="00024082" w:rsidP="004B0787">
                  <w:pPr>
                    <w:suppressAutoHyphens/>
                    <w:spacing w:after="0" w:line="240" w:lineRule="auto"/>
                    <w:rPr>
                      <w:rFonts w:ascii="Times New Roman" w:eastAsia="Times New Roman" w:hAnsi="Times New Roman" w:cs="Times New Roman"/>
                      <w:b/>
                      <w:bCs/>
                      <w:sz w:val="20"/>
                      <w:szCs w:val="20"/>
                      <w:lang w:eastAsia="ru-RU"/>
                    </w:rPr>
                  </w:pPr>
                </w:p>
                <w:p w14:paraId="204F5A24" w14:textId="77777777" w:rsidR="00024082" w:rsidRPr="004B0787" w:rsidRDefault="00024082" w:rsidP="004B0787">
                  <w:pPr>
                    <w:suppressAutoHyphens/>
                    <w:spacing w:after="0" w:line="240" w:lineRule="auto"/>
                    <w:rPr>
                      <w:rFonts w:ascii="Times New Roman" w:eastAsia="Times New Roman" w:hAnsi="Times New Roman" w:cs="Times New Roman"/>
                      <w:b/>
                      <w:bCs/>
                      <w:sz w:val="20"/>
                      <w:szCs w:val="20"/>
                      <w:lang w:eastAsia="ru-RU"/>
                    </w:rPr>
                  </w:pPr>
                  <w:r w:rsidRPr="004B0787">
                    <w:rPr>
                      <w:rFonts w:ascii="Times New Roman" w:eastAsia="Times New Roman" w:hAnsi="Times New Roman" w:cs="Times New Roman"/>
                      <w:b/>
                      <w:bCs/>
                      <w:sz w:val="20"/>
                      <w:szCs w:val="20"/>
                    </w:rPr>
                    <w:t>ЗАКАЗЧИК</w:t>
                  </w:r>
                  <w:r w:rsidR="00473448" w:rsidRPr="004B0787">
                    <w:rPr>
                      <w:rFonts w:ascii="Times New Roman" w:eastAsia="Times New Roman" w:hAnsi="Times New Roman" w:cs="Times New Roman"/>
                      <w:b/>
                      <w:bCs/>
                      <w:sz w:val="20"/>
                      <w:szCs w:val="20"/>
                    </w:rPr>
                    <w:t>:</w:t>
                  </w:r>
                </w:p>
              </w:tc>
            </w:tr>
            <w:tr w:rsidR="00024082" w:rsidRPr="00B97BFE" w14:paraId="3FDBBC0C" w14:textId="77777777" w:rsidTr="0090054C">
              <w:tc>
                <w:tcPr>
                  <w:tcW w:w="4761" w:type="dxa"/>
                </w:tcPr>
                <w:p w14:paraId="3A327930" w14:textId="77777777" w:rsidR="00024082" w:rsidRPr="004B0787" w:rsidRDefault="00024082" w:rsidP="00640878">
                  <w:pPr>
                    <w:suppressAutoHyphens/>
                    <w:spacing w:after="0" w:line="240" w:lineRule="auto"/>
                    <w:rPr>
                      <w:rFonts w:ascii="Times New Roman" w:eastAsia="Times New Roman" w:hAnsi="Times New Roman" w:cs="Times New Roman"/>
                      <w:sz w:val="20"/>
                      <w:szCs w:val="20"/>
                      <w:lang w:eastAsia="ru-RU"/>
                    </w:rPr>
                  </w:pPr>
                </w:p>
                <w:p w14:paraId="3D600A9E" w14:textId="77777777" w:rsidR="00024082" w:rsidRPr="004B0787" w:rsidRDefault="00024082" w:rsidP="00640878">
                  <w:pPr>
                    <w:keepNext/>
                    <w:tabs>
                      <w:tab w:val="left" w:pos="708"/>
                    </w:tabs>
                    <w:suppressAutoHyphens/>
                    <w:spacing w:after="0" w:line="240" w:lineRule="auto"/>
                    <w:outlineLvl w:val="0"/>
                    <w:rPr>
                      <w:rFonts w:ascii="Times New Roman" w:eastAsia="Times New Roman" w:hAnsi="Times New Roman" w:cs="Times New Roman"/>
                      <w:b/>
                      <w:sz w:val="20"/>
                      <w:szCs w:val="20"/>
                    </w:rPr>
                  </w:pPr>
                  <w:r w:rsidRPr="004B0787">
                    <w:rPr>
                      <w:rFonts w:ascii="Times New Roman" w:eastAsia="Times New Roman" w:hAnsi="Times New Roman" w:cs="Times New Roman"/>
                      <w:b/>
                      <w:sz w:val="20"/>
                      <w:szCs w:val="20"/>
                    </w:rPr>
                    <w:t>ГОСУДАРСТВЕННОЕ БЮДЖЕТНОЕ УЧРЕЖДЕНИЕ ЗДРАВООХРАНЕНИЯ «Кабанская ЦРБ»</w:t>
                  </w:r>
                </w:p>
                <w:p w14:paraId="2884239F" w14:textId="77777777" w:rsidR="00024082" w:rsidRPr="004B0787" w:rsidRDefault="00024082" w:rsidP="00640878">
                  <w:pPr>
                    <w:suppressAutoHyphens/>
                    <w:spacing w:after="0" w:line="240" w:lineRule="auto"/>
                    <w:rPr>
                      <w:rFonts w:ascii="Times New Roman" w:eastAsia="Times New Roman" w:hAnsi="Times New Roman" w:cs="Times New Roman"/>
                      <w:sz w:val="20"/>
                      <w:szCs w:val="20"/>
                    </w:rPr>
                  </w:pPr>
                  <w:r w:rsidRPr="004B0787">
                    <w:rPr>
                      <w:rFonts w:ascii="Times New Roman" w:eastAsia="Times New Roman" w:hAnsi="Times New Roman" w:cs="Times New Roman"/>
                      <w:sz w:val="20"/>
                      <w:szCs w:val="20"/>
                    </w:rPr>
                    <w:t xml:space="preserve">671200, РБ, Кабанский район, с. </w:t>
                  </w:r>
                  <w:proofErr w:type="spellStart"/>
                  <w:r w:rsidRPr="004B0787">
                    <w:rPr>
                      <w:rFonts w:ascii="Times New Roman" w:eastAsia="Times New Roman" w:hAnsi="Times New Roman" w:cs="Times New Roman"/>
                      <w:sz w:val="20"/>
                      <w:szCs w:val="20"/>
                    </w:rPr>
                    <w:t>Кабанск</w:t>
                  </w:r>
                  <w:proofErr w:type="spellEnd"/>
                </w:p>
                <w:p w14:paraId="70574487" w14:textId="77777777" w:rsidR="00024082" w:rsidRPr="004B0787" w:rsidRDefault="00024082" w:rsidP="00640878">
                  <w:pPr>
                    <w:suppressAutoHyphens/>
                    <w:spacing w:after="0" w:line="240" w:lineRule="auto"/>
                    <w:rPr>
                      <w:rFonts w:ascii="Times New Roman" w:eastAsia="Times New Roman" w:hAnsi="Times New Roman" w:cs="Times New Roman"/>
                      <w:sz w:val="20"/>
                      <w:szCs w:val="20"/>
                    </w:rPr>
                  </w:pPr>
                  <w:r w:rsidRPr="004B0787">
                    <w:rPr>
                      <w:rFonts w:ascii="Times New Roman" w:eastAsia="Times New Roman" w:hAnsi="Times New Roman" w:cs="Times New Roman"/>
                      <w:sz w:val="20"/>
                      <w:szCs w:val="20"/>
                    </w:rPr>
                    <w:t>переулок Больничный, 4</w:t>
                  </w:r>
                </w:p>
                <w:p w14:paraId="5EECF0F8" w14:textId="77777777" w:rsidR="00024082" w:rsidRPr="004B0787" w:rsidRDefault="00024082" w:rsidP="00640878">
                  <w:pPr>
                    <w:suppressAutoHyphens/>
                    <w:spacing w:after="0" w:line="240" w:lineRule="auto"/>
                    <w:rPr>
                      <w:rFonts w:ascii="Times New Roman" w:eastAsia="Times New Roman" w:hAnsi="Times New Roman" w:cs="Times New Roman"/>
                      <w:sz w:val="20"/>
                      <w:szCs w:val="20"/>
                    </w:rPr>
                  </w:pPr>
                  <w:r w:rsidRPr="004B0787">
                    <w:rPr>
                      <w:rFonts w:ascii="Times New Roman" w:eastAsia="Times New Roman" w:hAnsi="Times New Roman" w:cs="Times New Roman"/>
                      <w:sz w:val="20"/>
                      <w:szCs w:val="20"/>
                    </w:rPr>
                    <w:t>ИНН 0309015651</w:t>
                  </w:r>
                </w:p>
                <w:p w14:paraId="42E532BC" w14:textId="77777777" w:rsidR="00024082" w:rsidRPr="004B0787" w:rsidRDefault="00024082" w:rsidP="00640878">
                  <w:pPr>
                    <w:suppressAutoHyphens/>
                    <w:spacing w:after="0" w:line="240" w:lineRule="auto"/>
                    <w:rPr>
                      <w:rFonts w:ascii="Times New Roman" w:eastAsia="Times New Roman" w:hAnsi="Times New Roman" w:cs="Times New Roman"/>
                      <w:sz w:val="20"/>
                      <w:szCs w:val="20"/>
                    </w:rPr>
                  </w:pPr>
                  <w:r w:rsidRPr="004B0787">
                    <w:rPr>
                      <w:rFonts w:ascii="Times New Roman" w:eastAsia="Calibri" w:hAnsi="Times New Roman" w:cs="Times New Roman"/>
                      <w:sz w:val="20"/>
                      <w:szCs w:val="20"/>
                    </w:rPr>
                    <w:t>КПП 030901001</w:t>
                  </w:r>
                  <w:r w:rsidRPr="004B0787">
                    <w:rPr>
                      <w:rFonts w:ascii="Times New Roman" w:eastAsia="Times New Roman" w:hAnsi="Times New Roman" w:cs="Times New Roman"/>
                      <w:sz w:val="20"/>
                      <w:szCs w:val="20"/>
                    </w:rPr>
                    <w:t xml:space="preserve"> </w:t>
                  </w:r>
                  <w:r w:rsidRPr="004B0787">
                    <w:rPr>
                      <w:rFonts w:ascii="Times New Roman" w:eastAsia="Calibri" w:hAnsi="Times New Roman" w:cs="Times New Roman"/>
                      <w:sz w:val="20"/>
                      <w:szCs w:val="20"/>
                    </w:rPr>
                    <w:t>ОГРН 1090309000297</w:t>
                  </w:r>
                </w:p>
                <w:p w14:paraId="6DD82B90" w14:textId="77777777" w:rsidR="00024082" w:rsidRPr="004B0787" w:rsidRDefault="00024082" w:rsidP="00640878">
                  <w:pPr>
                    <w:suppressAutoHyphens/>
                    <w:spacing w:after="0" w:line="240" w:lineRule="auto"/>
                    <w:rPr>
                      <w:rFonts w:ascii="Times New Roman" w:eastAsia="Times New Roman" w:hAnsi="Times New Roman" w:cs="Times New Roman"/>
                      <w:sz w:val="20"/>
                      <w:szCs w:val="20"/>
                    </w:rPr>
                  </w:pPr>
                  <w:r w:rsidRPr="004B0787">
                    <w:rPr>
                      <w:rFonts w:ascii="Times New Roman" w:eastAsia="Times New Roman" w:hAnsi="Times New Roman" w:cs="Times New Roman"/>
                      <w:sz w:val="20"/>
                      <w:szCs w:val="20"/>
                    </w:rPr>
                    <w:t>Получатель: Министерство финансов Республики Бурятия</w:t>
                  </w:r>
                </w:p>
                <w:p w14:paraId="190C2847" w14:textId="77777777" w:rsidR="00024082" w:rsidRPr="004B0787" w:rsidRDefault="00024082" w:rsidP="00640878">
                  <w:pPr>
                    <w:suppressAutoHyphens/>
                    <w:spacing w:after="0" w:line="240" w:lineRule="auto"/>
                    <w:rPr>
                      <w:rFonts w:ascii="Times New Roman" w:eastAsia="Times New Roman" w:hAnsi="Times New Roman" w:cs="Times New Roman"/>
                      <w:sz w:val="20"/>
                      <w:szCs w:val="20"/>
                    </w:rPr>
                  </w:pPr>
                  <w:r w:rsidRPr="004B0787">
                    <w:rPr>
                      <w:rFonts w:ascii="Times New Roman" w:eastAsia="Times New Roman" w:hAnsi="Times New Roman" w:cs="Times New Roman"/>
                      <w:sz w:val="20"/>
                      <w:szCs w:val="20"/>
                    </w:rPr>
                    <w:t>(ГБУЗ «Кабанская ЦРБ» л/</w:t>
                  </w:r>
                  <w:proofErr w:type="spellStart"/>
                  <w:r w:rsidRPr="004B0787">
                    <w:rPr>
                      <w:rFonts w:ascii="Times New Roman" w:eastAsia="Times New Roman" w:hAnsi="Times New Roman" w:cs="Times New Roman"/>
                      <w:sz w:val="20"/>
                      <w:szCs w:val="20"/>
                    </w:rPr>
                    <w:t>сч</w:t>
                  </w:r>
                  <w:proofErr w:type="spellEnd"/>
                  <w:r w:rsidRPr="004B0787">
                    <w:rPr>
                      <w:rFonts w:ascii="Times New Roman" w:eastAsia="Times New Roman" w:hAnsi="Times New Roman" w:cs="Times New Roman"/>
                      <w:sz w:val="20"/>
                      <w:szCs w:val="20"/>
                    </w:rPr>
                    <w:t xml:space="preserve"> 20026Ш99550</w:t>
                  </w:r>
                </w:p>
                <w:p w14:paraId="0271F41A" w14:textId="77777777" w:rsidR="00024082" w:rsidRPr="004B0787" w:rsidRDefault="00024082" w:rsidP="00640878">
                  <w:pPr>
                    <w:suppressAutoHyphens/>
                    <w:spacing w:after="0" w:line="240" w:lineRule="auto"/>
                    <w:rPr>
                      <w:rFonts w:ascii="Times New Roman" w:eastAsia="Times New Roman" w:hAnsi="Times New Roman" w:cs="Times New Roman"/>
                      <w:sz w:val="20"/>
                      <w:szCs w:val="20"/>
                    </w:rPr>
                  </w:pPr>
                  <w:r w:rsidRPr="004B0787">
                    <w:rPr>
                      <w:rFonts w:ascii="Times New Roman" w:eastAsia="Times New Roman" w:hAnsi="Times New Roman" w:cs="Times New Roman"/>
                      <w:sz w:val="20"/>
                      <w:szCs w:val="20"/>
                    </w:rPr>
                    <w:t>Единый казначейский счет: 40102810545370000068</w:t>
                  </w:r>
                </w:p>
                <w:p w14:paraId="68AE47C9" w14:textId="77777777" w:rsidR="00024082" w:rsidRPr="004B0787" w:rsidRDefault="00024082" w:rsidP="00640878">
                  <w:pPr>
                    <w:suppressAutoHyphens/>
                    <w:spacing w:after="0" w:line="240" w:lineRule="auto"/>
                    <w:rPr>
                      <w:rFonts w:ascii="Times New Roman" w:eastAsia="Times New Roman" w:hAnsi="Times New Roman" w:cs="Times New Roman"/>
                      <w:sz w:val="20"/>
                      <w:szCs w:val="20"/>
                    </w:rPr>
                  </w:pPr>
                  <w:r w:rsidRPr="004B0787">
                    <w:rPr>
                      <w:rFonts w:ascii="Times New Roman" w:eastAsia="Times New Roman" w:hAnsi="Times New Roman" w:cs="Times New Roman"/>
                      <w:sz w:val="20"/>
                      <w:szCs w:val="20"/>
                    </w:rPr>
                    <w:t>БИК 018142016</w:t>
                  </w:r>
                </w:p>
                <w:p w14:paraId="0104C8A9" w14:textId="77777777" w:rsidR="00024082" w:rsidRPr="004B0787" w:rsidRDefault="00024082" w:rsidP="00640878">
                  <w:pPr>
                    <w:suppressAutoHyphens/>
                    <w:spacing w:after="0" w:line="240" w:lineRule="auto"/>
                    <w:rPr>
                      <w:rFonts w:ascii="Times New Roman" w:eastAsia="Times New Roman" w:hAnsi="Times New Roman" w:cs="Times New Roman"/>
                      <w:sz w:val="20"/>
                      <w:szCs w:val="20"/>
                    </w:rPr>
                  </w:pPr>
                  <w:r w:rsidRPr="004B0787">
                    <w:rPr>
                      <w:rFonts w:ascii="Times New Roman" w:eastAsia="Times New Roman" w:hAnsi="Times New Roman" w:cs="Times New Roman"/>
                      <w:sz w:val="20"/>
                      <w:szCs w:val="20"/>
                    </w:rPr>
                    <w:t>КБК 00000000000000000130</w:t>
                  </w:r>
                </w:p>
                <w:p w14:paraId="2F92AF52" w14:textId="77777777" w:rsidR="00024082" w:rsidRPr="004B0787" w:rsidRDefault="00024082" w:rsidP="00640878">
                  <w:pPr>
                    <w:suppressAutoHyphens/>
                    <w:spacing w:after="0" w:line="240" w:lineRule="auto"/>
                    <w:rPr>
                      <w:rFonts w:ascii="Times New Roman" w:eastAsia="Times New Roman" w:hAnsi="Times New Roman" w:cs="Times New Roman"/>
                      <w:sz w:val="20"/>
                      <w:szCs w:val="20"/>
                    </w:rPr>
                  </w:pPr>
                  <w:r w:rsidRPr="004B0787">
                    <w:rPr>
                      <w:rFonts w:ascii="Times New Roman" w:eastAsia="Times New Roman" w:hAnsi="Times New Roman" w:cs="Times New Roman"/>
                      <w:sz w:val="20"/>
                      <w:szCs w:val="20"/>
                    </w:rPr>
                    <w:t>Казначейский счет 03224643810000000200</w:t>
                  </w:r>
                </w:p>
                <w:p w14:paraId="295CB1E9" w14:textId="77777777" w:rsidR="00024082" w:rsidRPr="004B0787" w:rsidRDefault="00024082" w:rsidP="00640878">
                  <w:pPr>
                    <w:suppressAutoHyphens/>
                    <w:spacing w:after="0" w:line="240" w:lineRule="auto"/>
                    <w:rPr>
                      <w:rFonts w:ascii="Times New Roman" w:eastAsia="Times New Roman" w:hAnsi="Times New Roman" w:cs="Times New Roman"/>
                      <w:sz w:val="20"/>
                      <w:szCs w:val="20"/>
                    </w:rPr>
                  </w:pPr>
                  <w:r w:rsidRPr="004B0787">
                    <w:rPr>
                      <w:rFonts w:ascii="Times New Roman" w:eastAsia="Times New Roman" w:hAnsi="Times New Roman" w:cs="Times New Roman"/>
                      <w:sz w:val="20"/>
                      <w:szCs w:val="20"/>
                    </w:rPr>
                    <w:t xml:space="preserve">Банк получателя: Отделение - НБ Республика Бурятия Банка России//УФК по Республике Бурятия </w:t>
                  </w:r>
                  <w:proofErr w:type="spellStart"/>
                  <w:r w:rsidRPr="004B0787">
                    <w:rPr>
                      <w:rFonts w:ascii="Times New Roman" w:eastAsia="Times New Roman" w:hAnsi="Times New Roman" w:cs="Times New Roman"/>
                      <w:sz w:val="20"/>
                      <w:szCs w:val="20"/>
                    </w:rPr>
                    <w:t>г.Улан</w:t>
                  </w:r>
                  <w:proofErr w:type="spellEnd"/>
                  <w:r w:rsidRPr="004B0787">
                    <w:rPr>
                      <w:rFonts w:ascii="Times New Roman" w:eastAsia="Times New Roman" w:hAnsi="Times New Roman" w:cs="Times New Roman"/>
                      <w:sz w:val="20"/>
                      <w:szCs w:val="20"/>
                    </w:rPr>
                    <w:t>-Удэ</w:t>
                  </w:r>
                </w:p>
                <w:p w14:paraId="642203CF" w14:textId="77777777" w:rsidR="00024082" w:rsidRPr="004B0787" w:rsidRDefault="00024082" w:rsidP="00640878">
                  <w:pPr>
                    <w:suppressAutoHyphens/>
                    <w:spacing w:after="0" w:line="240" w:lineRule="auto"/>
                    <w:jc w:val="both"/>
                    <w:rPr>
                      <w:rFonts w:ascii="Times New Roman" w:eastAsia="Times New Roman" w:hAnsi="Times New Roman" w:cs="Times New Roman"/>
                      <w:b/>
                      <w:bCs/>
                      <w:sz w:val="20"/>
                      <w:szCs w:val="20"/>
                      <w:lang w:eastAsia="ru-RU"/>
                    </w:rPr>
                  </w:pPr>
                  <w:r w:rsidRPr="004B0787">
                    <w:rPr>
                      <w:rFonts w:ascii="Times New Roman" w:eastAsia="Times New Roman" w:hAnsi="Times New Roman" w:cs="Times New Roman"/>
                      <w:sz w:val="20"/>
                      <w:szCs w:val="20"/>
                    </w:rPr>
                    <w:t>тел. (30138) 43-2-24,41-8-69</w:t>
                  </w:r>
                  <w:r w:rsidRPr="004B0787">
                    <w:rPr>
                      <w:rFonts w:ascii="Times New Roman" w:eastAsia="Times New Roman" w:hAnsi="Times New Roman" w:cs="Times New Roman"/>
                      <w:b/>
                      <w:bCs/>
                      <w:sz w:val="20"/>
                      <w:szCs w:val="20"/>
                    </w:rPr>
                    <w:t xml:space="preserve">   </w:t>
                  </w:r>
                </w:p>
                <w:p w14:paraId="07F8FB53" w14:textId="77777777" w:rsidR="00024082" w:rsidRPr="004B0787" w:rsidRDefault="00024082" w:rsidP="00640878">
                  <w:pPr>
                    <w:suppressAutoHyphens/>
                    <w:spacing w:after="0" w:line="240" w:lineRule="auto"/>
                    <w:jc w:val="both"/>
                    <w:rPr>
                      <w:rFonts w:ascii="Times New Roman" w:eastAsia="Times New Roman" w:hAnsi="Times New Roman" w:cs="Times New Roman"/>
                      <w:b/>
                      <w:bCs/>
                      <w:sz w:val="20"/>
                      <w:szCs w:val="20"/>
                      <w:lang w:eastAsia="ru-RU"/>
                    </w:rPr>
                  </w:pPr>
                  <w:r w:rsidRPr="004B0787">
                    <w:rPr>
                      <w:rFonts w:ascii="Times New Roman" w:eastAsia="Times New Roman" w:hAnsi="Times New Roman" w:cs="Times New Roman"/>
                      <w:b/>
                      <w:bCs/>
                      <w:sz w:val="20"/>
                      <w:szCs w:val="20"/>
                      <w:lang w:eastAsia="ru-RU"/>
                    </w:rPr>
                    <w:t xml:space="preserve"> </w:t>
                  </w:r>
                </w:p>
                <w:p w14:paraId="75CE5626" w14:textId="77777777" w:rsidR="004B0787" w:rsidRPr="004B0787" w:rsidRDefault="004B0787" w:rsidP="00640878">
                  <w:pPr>
                    <w:suppressAutoHyphens/>
                    <w:spacing w:after="0" w:line="240" w:lineRule="auto"/>
                    <w:jc w:val="both"/>
                    <w:rPr>
                      <w:rFonts w:ascii="Times New Roman" w:eastAsia="Times New Roman" w:hAnsi="Times New Roman" w:cs="Times New Roman"/>
                      <w:b/>
                      <w:bCs/>
                      <w:sz w:val="20"/>
                      <w:szCs w:val="20"/>
                      <w:lang w:eastAsia="ru-RU"/>
                    </w:rPr>
                  </w:pPr>
                </w:p>
                <w:p w14:paraId="07CBD616" w14:textId="77777777" w:rsidR="00024082" w:rsidRPr="004B0787" w:rsidRDefault="00024082" w:rsidP="00640878">
                  <w:pPr>
                    <w:suppressAutoHyphens/>
                    <w:spacing w:after="0" w:line="240" w:lineRule="auto"/>
                    <w:jc w:val="both"/>
                    <w:rPr>
                      <w:rFonts w:ascii="Times New Roman" w:eastAsia="Times New Roman" w:hAnsi="Times New Roman" w:cs="Times New Roman"/>
                      <w:b/>
                      <w:bCs/>
                      <w:sz w:val="20"/>
                      <w:szCs w:val="20"/>
                      <w:lang w:eastAsia="ru-RU"/>
                    </w:rPr>
                  </w:pPr>
                  <w:r w:rsidRPr="004B0787">
                    <w:rPr>
                      <w:rFonts w:ascii="Times New Roman" w:eastAsia="Times New Roman" w:hAnsi="Times New Roman" w:cs="Times New Roman"/>
                      <w:b/>
                      <w:bCs/>
                      <w:sz w:val="20"/>
                      <w:szCs w:val="20"/>
                      <w:lang w:eastAsia="ru-RU"/>
                    </w:rPr>
                    <w:t xml:space="preserve">Главный врач                                                                                                               </w:t>
                  </w:r>
                </w:p>
                <w:p w14:paraId="31E0BB39" w14:textId="77777777" w:rsidR="00024082" w:rsidRPr="004B0787" w:rsidRDefault="00024082" w:rsidP="00640878">
                  <w:pPr>
                    <w:suppressAutoHyphens/>
                    <w:spacing w:after="0" w:line="240" w:lineRule="auto"/>
                    <w:jc w:val="both"/>
                    <w:rPr>
                      <w:rFonts w:ascii="Times New Roman" w:eastAsia="Times New Roman" w:hAnsi="Times New Roman" w:cs="Times New Roman"/>
                      <w:b/>
                      <w:bCs/>
                      <w:sz w:val="20"/>
                      <w:szCs w:val="20"/>
                      <w:lang w:eastAsia="ru-RU"/>
                    </w:rPr>
                  </w:pPr>
                </w:p>
                <w:p w14:paraId="157B3A26" w14:textId="77777777" w:rsidR="00024082" w:rsidRPr="004B0787" w:rsidRDefault="00024082" w:rsidP="00640878">
                  <w:pPr>
                    <w:suppressAutoHyphens/>
                    <w:spacing w:after="0" w:line="240" w:lineRule="auto"/>
                    <w:jc w:val="both"/>
                    <w:rPr>
                      <w:rFonts w:ascii="Times New Roman" w:eastAsia="Times New Roman" w:hAnsi="Times New Roman" w:cs="Times New Roman"/>
                      <w:b/>
                      <w:bCs/>
                      <w:sz w:val="20"/>
                      <w:szCs w:val="20"/>
                      <w:lang w:eastAsia="ru-RU"/>
                    </w:rPr>
                  </w:pPr>
                </w:p>
                <w:p w14:paraId="33727F60" w14:textId="77777777" w:rsidR="00473448" w:rsidRPr="004B0787" w:rsidRDefault="00473448" w:rsidP="00640878">
                  <w:pPr>
                    <w:suppressAutoHyphens/>
                    <w:spacing w:after="0" w:line="240" w:lineRule="auto"/>
                    <w:jc w:val="both"/>
                    <w:rPr>
                      <w:rFonts w:ascii="Times New Roman" w:eastAsia="Times New Roman" w:hAnsi="Times New Roman" w:cs="Times New Roman"/>
                      <w:b/>
                      <w:bCs/>
                      <w:sz w:val="20"/>
                      <w:szCs w:val="20"/>
                      <w:lang w:eastAsia="ru-RU"/>
                    </w:rPr>
                  </w:pPr>
                </w:p>
                <w:p w14:paraId="4A8D48DC" w14:textId="77777777" w:rsidR="00024082" w:rsidRPr="004B0787" w:rsidRDefault="00024082" w:rsidP="00640878">
                  <w:pPr>
                    <w:suppressAutoHyphens/>
                    <w:spacing w:after="0" w:line="240" w:lineRule="auto"/>
                    <w:jc w:val="both"/>
                    <w:rPr>
                      <w:rFonts w:ascii="Times New Roman" w:eastAsia="Times New Roman" w:hAnsi="Times New Roman" w:cs="Times New Roman"/>
                      <w:b/>
                      <w:bCs/>
                      <w:sz w:val="20"/>
                      <w:szCs w:val="20"/>
                      <w:lang w:eastAsia="ru-RU"/>
                    </w:rPr>
                  </w:pPr>
                  <w:r w:rsidRPr="004B0787">
                    <w:rPr>
                      <w:rFonts w:ascii="Times New Roman" w:eastAsia="Times New Roman" w:hAnsi="Times New Roman" w:cs="Times New Roman"/>
                      <w:b/>
                      <w:bCs/>
                      <w:sz w:val="20"/>
                      <w:szCs w:val="20"/>
                      <w:lang w:eastAsia="ru-RU"/>
                    </w:rPr>
                    <w:t>______________________</w:t>
                  </w:r>
                  <w:r w:rsidR="00640878">
                    <w:rPr>
                      <w:rFonts w:ascii="Times New Roman" w:eastAsia="Times New Roman" w:hAnsi="Times New Roman" w:cs="Times New Roman"/>
                      <w:b/>
                      <w:bCs/>
                      <w:sz w:val="20"/>
                      <w:szCs w:val="20"/>
                      <w:lang w:eastAsia="ru-RU"/>
                    </w:rPr>
                    <w:t>____</w:t>
                  </w:r>
                  <w:r w:rsidRPr="004B0787">
                    <w:rPr>
                      <w:rFonts w:ascii="Times New Roman" w:eastAsia="Times New Roman" w:hAnsi="Times New Roman" w:cs="Times New Roman"/>
                      <w:b/>
                      <w:bCs/>
                      <w:sz w:val="20"/>
                      <w:szCs w:val="20"/>
                      <w:lang w:eastAsia="ru-RU"/>
                    </w:rPr>
                    <w:t>_М.В. Батуев</w:t>
                  </w:r>
                </w:p>
                <w:p w14:paraId="29310899" w14:textId="77777777" w:rsidR="00024082" w:rsidRPr="004B0787" w:rsidRDefault="00024082" w:rsidP="00640878">
                  <w:pPr>
                    <w:suppressAutoHyphens/>
                    <w:spacing w:after="0" w:line="240" w:lineRule="auto"/>
                    <w:rPr>
                      <w:rFonts w:ascii="Times New Roman" w:eastAsia="Times New Roman" w:hAnsi="Times New Roman" w:cs="Times New Roman"/>
                      <w:sz w:val="20"/>
                      <w:szCs w:val="20"/>
                      <w:lang w:eastAsia="ru-RU"/>
                    </w:rPr>
                  </w:pPr>
                  <w:r w:rsidRPr="004B0787">
                    <w:rPr>
                      <w:rFonts w:ascii="Times New Roman" w:eastAsia="Times New Roman" w:hAnsi="Times New Roman" w:cs="Times New Roman"/>
                      <w:sz w:val="20"/>
                      <w:szCs w:val="20"/>
                      <w:lang w:eastAsia="ru-RU"/>
                    </w:rPr>
                    <w:t>М.П.</w:t>
                  </w:r>
                </w:p>
              </w:tc>
              <w:tc>
                <w:tcPr>
                  <w:tcW w:w="4761" w:type="dxa"/>
                </w:tcPr>
                <w:p w14:paraId="5923A5E7" w14:textId="77777777" w:rsidR="00473448" w:rsidRPr="004B0787" w:rsidRDefault="00473448" w:rsidP="00640878">
                  <w:pPr>
                    <w:tabs>
                      <w:tab w:val="left" w:pos="1628"/>
                    </w:tabs>
                    <w:spacing w:after="0" w:line="240" w:lineRule="auto"/>
                    <w:rPr>
                      <w:rFonts w:ascii="Times New Roman" w:eastAsia="Times New Roman" w:hAnsi="Times New Roman" w:cs="Times New Roman"/>
                      <w:b/>
                      <w:sz w:val="20"/>
                      <w:szCs w:val="20"/>
                    </w:rPr>
                  </w:pPr>
                </w:p>
                <w:p w14:paraId="1056A62F" w14:textId="77777777" w:rsidR="00AA116D" w:rsidRPr="00704091" w:rsidRDefault="00AA116D" w:rsidP="00AA116D">
                  <w:pPr>
                    <w:tabs>
                      <w:tab w:val="left" w:pos="1755"/>
                    </w:tabs>
                    <w:spacing w:after="0" w:line="240" w:lineRule="auto"/>
                    <w:rPr>
                      <w:rFonts w:ascii="Times New Roman" w:hAnsi="Times New Roman" w:cs="Times New Roman"/>
                      <w:sz w:val="20"/>
                      <w:szCs w:val="20"/>
                    </w:rPr>
                  </w:pPr>
                </w:p>
                <w:p w14:paraId="6732074E" w14:textId="77777777" w:rsidR="00AA116D" w:rsidRPr="00704091" w:rsidRDefault="00AA116D" w:rsidP="00AA116D">
                  <w:pPr>
                    <w:tabs>
                      <w:tab w:val="left" w:pos="1755"/>
                    </w:tabs>
                    <w:spacing w:after="0" w:line="240" w:lineRule="auto"/>
                    <w:rPr>
                      <w:rStyle w:val="1"/>
                      <w:rFonts w:ascii="Times New Roman" w:hAnsi="Times New Roman" w:cs="Times New Roman"/>
                      <w:b/>
                      <w:color w:val="000000"/>
                      <w:sz w:val="20"/>
                      <w:szCs w:val="20"/>
                    </w:rPr>
                  </w:pPr>
                </w:p>
                <w:p w14:paraId="054F17F4" w14:textId="77777777" w:rsidR="00AA116D" w:rsidRPr="00704091" w:rsidRDefault="00AA116D" w:rsidP="00AA116D">
                  <w:pPr>
                    <w:tabs>
                      <w:tab w:val="left" w:pos="1755"/>
                    </w:tabs>
                    <w:spacing w:after="0" w:line="240" w:lineRule="auto"/>
                    <w:rPr>
                      <w:rStyle w:val="1"/>
                      <w:rFonts w:ascii="Times New Roman" w:hAnsi="Times New Roman" w:cs="Times New Roman"/>
                      <w:b/>
                      <w:color w:val="000000"/>
                      <w:sz w:val="20"/>
                      <w:szCs w:val="20"/>
                    </w:rPr>
                  </w:pPr>
                </w:p>
                <w:p w14:paraId="46568C3C" w14:textId="77777777" w:rsidR="00AA116D" w:rsidRPr="00704091" w:rsidRDefault="00AA116D" w:rsidP="00AA116D">
                  <w:pPr>
                    <w:tabs>
                      <w:tab w:val="left" w:pos="1755"/>
                    </w:tabs>
                    <w:spacing w:after="0" w:line="240" w:lineRule="auto"/>
                    <w:rPr>
                      <w:rStyle w:val="1"/>
                      <w:rFonts w:ascii="Times New Roman" w:hAnsi="Times New Roman" w:cs="Times New Roman"/>
                      <w:b/>
                      <w:color w:val="000000"/>
                      <w:sz w:val="20"/>
                      <w:szCs w:val="20"/>
                    </w:rPr>
                  </w:pPr>
                </w:p>
                <w:p w14:paraId="014EB42A" w14:textId="77777777" w:rsidR="00AA116D" w:rsidRPr="00704091" w:rsidRDefault="00AA116D" w:rsidP="00AA116D">
                  <w:pPr>
                    <w:tabs>
                      <w:tab w:val="left" w:pos="1755"/>
                    </w:tabs>
                    <w:spacing w:after="0" w:line="240" w:lineRule="auto"/>
                    <w:rPr>
                      <w:rStyle w:val="1"/>
                      <w:rFonts w:ascii="Times New Roman" w:hAnsi="Times New Roman" w:cs="Times New Roman"/>
                      <w:b/>
                      <w:color w:val="000000"/>
                      <w:sz w:val="20"/>
                      <w:szCs w:val="20"/>
                    </w:rPr>
                  </w:pPr>
                </w:p>
                <w:p w14:paraId="30C8D417" w14:textId="62A340BF" w:rsidR="00AA116D" w:rsidRPr="00694D2D" w:rsidRDefault="00AA116D" w:rsidP="00AA116D">
                  <w:pPr>
                    <w:tabs>
                      <w:tab w:val="left" w:pos="1755"/>
                    </w:tabs>
                    <w:spacing w:after="0" w:line="240" w:lineRule="auto"/>
                    <w:rPr>
                      <w:rStyle w:val="1"/>
                      <w:rFonts w:ascii="Times New Roman" w:eastAsia="Calibri" w:hAnsi="Times New Roman" w:cs="Times New Roman"/>
                      <w:b/>
                      <w:sz w:val="20"/>
                      <w:szCs w:val="20"/>
                    </w:rPr>
                  </w:pPr>
                </w:p>
                <w:p w14:paraId="237D52AB" w14:textId="77777777" w:rsidR="00AA116D" w:rsidRPr="00704091" w:rsidRDefault="00AA116D" w:rsidP="00AA116D">
                  <w:pPr>
                    <w:spacing w:after="0" w:line="240" w:lineRule="auto"/>
                    <w:rPr>
                      <w:rStyle w:val="1"/>
                      <w:rFonts w:ascii="Times New Roman" w:hAnsi="Times New Roman" w:cs="Times New Roman"/>
                      <w:color w:val="000000"/>
                      <w:sz w:val="20"/>
                      <w:szCs w:val="20"/>
                    </w:rPr>
                  </w:pPr>
                </w:p>
                <w:p w14:paraId="19D93B92" w14:textId="77777777" w:rsidR="00AA116D" w:rsidRPr="00704091" w:rsidRDefault="00AA116D" w:rsidP="00AA116D">
                  <w:pPr>
                    <w:spacing w:after="0" w:line="240" w:lineRule="auto"/>
                    <w:rPr>
                      <w:rStyle w:val="1"/>
                      <w:rFonts w:ascii="Times New Roman" w:hAnsi="Times New Roman" w:cs="Times New Roman"/>
                      <w:color w:val="000000"/>
                      <w:sz w:val="20"/>
                      <w:szCs w:val="20"/>
                    </w:rPr>
                  </w:pPr>
                </w:p>
                <w:p w14:paraId="3DCF1486" w14:textId="77777777" w:rsidR="00AA116D" w:rsidRDefault="00AA116D" w:rsidP="00AA116D">
                  <w:pPr>
                    <w:spacing w:after="0" w:line="240" w:lineRule="auto"/>
                    <w:rPr>
                      <w:rStyle w:val="1"/>
                      <w:rFonts w:ascii="Times New Roman" w:hAnsi="Times New Roman" w:cs="Times New Roman"/>
                      <w:color w:val="000000"/>
                      <w:sz w:val="20"/>
                      <w:szCs w:val="20"/>
                    </w:rPr>
                  </w:pPr>
                </w:p>
                <w:p w14:paraId="080337D8" w14:textId="77777777" w:rsidR="004C0747" w:rsidRDefault="004C0747" w:rsidP="00AA116D">
                  <w:pPr>
                    <w:spacing w:after="0" w:line="240" w:lineRule="auto"/>
                    <w:rPr>
                      <w:rStyle w:val="1"/>
                      <w:rFonts w:ascii="Times New Roman" w:hAnsi="Times New Roman" w:cs="Times New Roman"/>
                      <w:color w:val="000000"/>
                      <w:sz w:val="20"/>
                      <w:szCs w:val="20"/>
                    </w:rPr>
                  </w:pPr>
                </w:p>
                <w:p w14:paraId="5BE46C5B" w14:textId="77777777" w:rsidR="004C0747" w:rsidRDefault="004C0747" w:rsidP="00AA116D">
                  <w:pPr>
                    <w:spacing w:after="0" w:line="240" w:lineRule="auto"/>
                    <w:rPr>
                      <w:rStyle w:val="1"/>
                      <w:rFonts w:ascii="Times New Roman" w:hAnsi="Times New Roman" w:cs="Times New Roman"/>
                      <w:color w:val="000000"/>
                      <w:sz w:val="20"/>
                      <w:szCs w:val="20"/>
                    </w:rPr>
                  </w:pPr>
                </w:p>
                <w:p w14:paraId="4198923A" w14:textId="77777777" w:rsidR="004C0747" w:rsidRDefault="004C0747" w:rsidP="00AA116D">
                  <w:pPr>
                    <w:spacing w:after="0" w:line="240" w:lineRule="auto"/>
                    <w:rPr>
                      <w:rStyle w:val="1"/>
                      <w:rFonts w:ascii="Times New Roman" w:hAnsi="Times New Roman" w:cs="Times New Roman"/>
                      <w:color w:val="000000"/>
                      <w:sz w:val="20"/>
                      <w:szCs w:val="20"/>
                    </w:rPr>
                  </w:pPr>
                </w:p>
                <w:p w14:paraId="345BDF9D" w14:textId="77777777" w:rsidR="004C0747" w:rsidRDefault="004C0747" w:rsidP="00AA116D">
                  <w:pPr>
                    <w:spacing w:after="0" w:line="240" w:lineRule="auto"/>
                    <w:rPr>
                      <w:rStyle w:val="1"/>
                      <w:rFonts w:ascii="Times New Roman" w:hAnsi="Times New Roman" w:cs="Times New Roman"/>
                      <w:color w:val="000000"/>
                      <w:sz w:val="20"/>
                      <w:szCs w:val="20"/>
                    </w:rPr>
                  </w:pPr>
                </w:p>
                <w:p w14:paraId="2E535B15" w14:textId="77777777" w:rsidR="004C0747" w:rsidRDefault="004C0747" w:rsidP="00AA116D">
                  <w:pPr>
                    <w:spacing w:after="0" w:line="240" w:lineRule="auto"/>
                    <w:rPr>
                      <w:rStyle w:val="1"/>
                      <w:rFonts w:ascii="Times New Roman" w:hAnsi="Times New Roman" w:cs="Times New Roman"/>
                      <w:color w:val="000000"/>
                      <w:sz w:val="20"/>
                      <w:szCs w:val="20"/>
                    </w:rPr>
                  </w:pPr>
                </w:p>
                <w:p w14:paraId="1D89AD5B" w14:textId="77777777" w:rsidR="004C0747" w:rsidRDefault="004C0747" w:rsidP="00AA116D">
                  <w:pPr>
                    <w:spacing w:after="0" w:line="240" w:lineRule="auto"/>
                    <w:rPr>
                      <w:rStyle w:val="1"/>
                      <w:rFonts w:ascii="Times New Roman" w:hAnsi="Times New Roman" w:cs="Times New Roman"/>
                      <w:color w:val="000000"/>
                      <w:sz w:val="20"/>
                      <w:szCs w:val="20"/>
                    </w:rPr>
                  </w:pPr>
                </w:p>
                <w:p w14:paraId="4764D421" w14:textId="77777777" w:rsidR="004C0747" w:rsidRDefault="004C0747" w:rsidP="00AA116D">
                  <w:pPr>
                    <w:spacing w:after="0" w:line="240" w:lineRule="auto"/>
                    <w:rPr>
                      <w:rStyle w:val="1"/>
                      <w:rFonts w:ascii="Times New Roman" w:hAnsi="Times New Roman" w:cs="Times New Roman"/>
                      <w:color w:val="000000"/>
                      <w:sz w:val="20"/>
                      <w:szCs w:val="20"/>
                    </w:rPr>
                  </w:pPr>
                </w:p>
                <w:p w14:paraId="3E431765" w14:textId="77777777" w:rsidR="004C0747" w:rsidRDefault="004C0747" w:rsidP="00AA116D">
                  <w:pPr>
                    <w:spacing w:after="0" w:line="240" w:lineRule="auto"/>
                    <w:rPr>
                      <w:rStyle w:val="1"/>
                      <w:rFonts w:ascii="Times New Roman" w:hAnsi="Times New Roman" w:cs="Times New Roman"/>
                      <w:color w:val="000000"/>
                      <w:sz w:val="20"/>
                      <w:szCs w:val="20"/>
                    </w:rPr>
                  </w:pPr>
                </w:p>
                <w:p w14:paraId="3183CC40" w14:textId="77777777" w:rsidR="004C0747" w:rsidRDefault="004C0747" w:rsidP="00AA116D">
                  <w:pPr>
                    <w:spacing w:after="0" w:line="240" w:lineRule="auto"/>
                    <w:rPr>
                      <w:rStyle w:val="1"/>
                      <w:rFonts w:ascii="Times New Roman" w:hAnsi="Times New Roman" w:cs="Times New Roman"/>
                      <w:color w:val="000000"/>
                      <w:sz w:val="20"/>
                      <w:szCs w:val="20"/>
                    </w:rPr>
                  </w:pPr>
                </w:p>
                <w:p w14:paraId="29CF549F" w14:textId="77777777" w:rsidR="004C0747" w:rsidRDefault="004C0747" w:rsidP="00AA116D">
                  <w:pPr>
                    <w:spacing w:after="0" w:line="240" w:lineRule="auto"/>
                    <w:rPr>
                      <w:rStyle w:val="1"/>
                      <w:rFonts w:ascii="Times New Roman" w:hAnsi="Times New Roman" w:cs="Times New Roman"/>
                      <w:color w:val="000000"/>
                      <w:sz w:val="20"/>
                      <w:szCs w:val="20"/>
                    </w:rPr>
                  </w:pPr>
                </w:p>
                <w:p w14:paraId="79FA523A" w14:textId="77777777" w:rsidR="004C0747" w:rsidRDefault="004C0747" w:rsidP="00AA116D">
                  <w:pPr>
                    <w:spacing w:after="0" w:line="240" w:lineRule="auto"/>
                    <w:rPr>
                      <w:rStyle w:val="1"/>
                      <w:rFonts w:ascii="Times New Roman" w:hAnsi="Times New Roman" w:cs="Times New Roman"/>
                      <w:color w:val="000000"/>
                      <w:sz w:val="20"/>
                      <w:szCs w:val="20"/>
                    </w:rPr>
                  </w:pPr>
                </w:p>
                <w:p w14:paraId="6A677437" w14:textId="77777777" w:rsidR="004C0747" w:rsidRDefault="004C0747" w:rsidP="00AA116D">
                  <w:pPr>
                    <w:spacing w:after="0" w:line="240" w:lineRule="auto"/>
                    <w:rPr>
                      <w:rStyle w:val="1"/>
                      <w:rFonts w:ascii="Times New Roman" w:hAnsi="Times New Roman" w:cs="Times New Roman"/>
                      <w:color w:val="000000"/>
                      <w:sz w:val="20"/>
                      <w:szCs w:val="20"/>
                    </w:rPr>
                  </w:pPr>
                </w:p>
                <w:p w14:paraId="486E8B35" w14:textId="77777777" w:rsidR="00AA116D" w:rsidRPr="0071329F" w:rsidRDefault="00AA116D" w:rsidP="00AA116D">
                  <w:pPr>
                    <w:tabs>
                      <w:tab w:val="left" w:pos="1628"/>
                    </w:tabs>
                    <w:spacing w:after="0" w:line="240" w:lineRule="auto"/>
                    <w:rPr>
                      <w:rFonts w:ascii="Times New Roman" w:eastAsia="Times New Roman" w:hAnsi="Times New Roman" w:cs="Times New Roman"/>
                      <w:b/>
                      <w:sz w:val="20"/>
                      <w:szCs w:val="20"/>
                    </w:rPr>
                  </w:pPr>
                </w:p>
                <w:p w14:paraId="53DF4239" w14:textId="77777777" w:rsidR="005A199C" w:rsidRPr="006C7091" w:rsidRDefault="005A199C" w:rsidP="005A199C">
                  <w:pPr>
                    <w:tabs>
                      <w:tab w:val="left" w:pos="1628"/>
                    </w:tabs>
                    <w:spacing w:after="0" w:line="240" w:lineRule="auto"/>
                    <w:rPr>
                      <w:rFonts w:ascii="Times New Roman" w:eastAsia="Times New Roman" w:hAnsi="Times New Roman" w:cs="Times New Roman"/>
                      <w:b/>
                      <w:sz w:val="20"/>
                      <w:szCs w:val="20"/>
                    </w:rPr>
                  </w:pPr>
                </w:p>
                <w:p w14:paraId="36FC79F8" w14:textId="77777777" w:rsidR="005A199C" w:rsidRPr="006C7091" w:rsidRDefault="005A199C" w:rsidP="005A199C">
                  <w:pPr>
                    <w:tabs>
                      <w:tab w:val="left" w:pos="1628"/>
                    </w:tabs>
                    <w:spacing w:after="0" w:line="240" w:lineRule="auto"/>
                    <w:rPr>
                      <w:rFonts w:ascii="Times New Roman" w:eastAsia="Times New Roman" w:hAnsi="Times New Roman" w:cs="Times New Roman"/>
                      <w:b/>
                      <w:sz w:val="20"/>
                      <w:szCs w:val="20"/>
                    </w:rPr>
                  </w:pPr>
                </w:p>
                <w:p w14:paraId="0EE00334" w14:textId="77777777" w:rsidR="007158A3" w:rsidRPr="00757BF4" w:rsidRDefault="007158A3" w:rsidP="007158A3">
                  <w:pPr>
                    <w:tabs>
                      <w:tab w:val="left" w:pos="1628"/>
                    </w:tabs>
                    <w:spacing w:after="0" w:line="240" w:lineRule="auto"/>
                    <w:rPr>
                      <w:rFonts w:ascii="Times New Roman" w:hAnsi="Times New Roman" w:cs="Times New Roman"/>
                      <w:b/>
                      <w:bCs/>
                      <w:sz w:val="20"/>
                      <w:szCs w:val="20"/>
                    </w:rPr>
                  </w:pPr>
                  <w:r w:rsidRPr="00757BF4">
                    <w:rPr>
                      <w:rFonts w:ascii="Times New Roman" w:hAnsi="Times New Roman" w:cs="Times New Roman"/>
                      <w:sz w:val="20"/>
                      <w:szCs w:val="20"/>
                    </w:rPr>
                    <w:t xml:space="preserve">                                     </w:t>
                  </w:r>
                </w:p>
                <w:p w14:paraId="42E788C7" w14:textId="77777777" w:rsidR="007158A3" w:rsidRPr="006252DD" w:rsidRDefault="007158A3" w:rsidP="007158A3">
                  <w:pPr>
                    <w:tabs>
                      <w:tab w:val="left" w:pos="1628"/>
                    </w:tabs>
                    <w:spacing w:after="0" w:line="240" w:lineRule="auto"/>
                    <w:rPr>
                      <w:rFonts w:ascii="Times New Roman" w:eastAsia="Times New Roman" w:hAnsi="Times New Roman" w:cs="Times New Roman"/>
                      <w:b/>
                      <w:sz w:val="20"/>
                      <w:szCs w:val="20"/>
                    </w:rPr>
                  </w:pPr>
                </w:p>
                <w:p w14:paraId="47771E8C" w14:textId="77777777" w:rsidR="00024082" w:rsidRPr="004B0787" w:rsidRDefault="00024082" w:rsidP="007158A3">
                  <w:pPr>
                    <w:tabs>
                      <w:tab w:val="left" w:pos="1628"/>
                    </w:tabs>
                    <w:spacing w:after="0" w:line="240" w:lineRule="auto"/>
                    <w:rPr>
                      <w:rFonts w:ascii="Times New Roman" w:eastAsia="Times New Roman" w:hAnsi="Times New Roman" w:cs="Times New Roman"/>
                      <w:sz w:val="20"/>
                      <w:szCs w:val="20"/>
                      <w:lang w:eastAsia="ru-RU"/>
                    </w:rPr>
                  </w:pPr>
                </w:p>
              </w:tc>
            </w:tr>
            <w:tr w:rsidR="00024082" w:rsidRPr="00B97BFE" w14:paraId="403A5CD2" w14:textId="77777777" w:rsidTr="0090054C">
              <w:tc>
                <w:tcPr>
                  <w:tcW w:w="4761" w:type="dxa"/>
                </w:tcPr>
                <w:p w14:paraId="6BC9F45E" w14:textId="77777777" w:rsidR="00024082" w:rsidRPr="00B97BFE" w:rsidRDefault="00024082" w:rsidP="0005097C">
                  <w:pPr>
                    <w:suppressAutoHyphens/>
                    <w:spacing w:after="0" w:line="240" w:lineRule="auto"/>
                    <w:rPr>
                      <w:rFonts w:ascii="Times New Roman" w:eastAsia="Times New Roman" w:hAnsi="Times New Roman" w:cs="Times New Roman"/>
                      <w:sz w:val="20"/>
                      <w:szCs w:val="20"/>
                      <w:lang w:eastAsia="ru-RU"/>
                    </w:rPr>
                  </w:pPr>
                </w:p>
              </w:tc>
              <w:tc>
                <w:tcPr>
                  <w:tcW w:w="4761" w:type="dxa"/>
                </w:tcPr>
                <w:p w14:paraId="3DB0BC73" w14:textId="77777777" w:rsidR="00024082" w:rsidRPr="00B97BFE" w:rsidRDefault="00024082" w:rsidP="0005097C">
                  <w:pPr>
                    <w:suppressAutoHyphens/>
                    <w:spacing w:after="0" w:line="240" w:lineRule="auto"/>
                    <w:rPr>
                      <w:rFonts w:ascii="Times New Roman" w:eastAsia="Times New Roman" w:hAnsi="Times New Roman" w:cs="Times New Roman"/>
                      <w:sz w:val="20"/>
                      <w:szCs w:val="20"/>
                      <w:lang w:eastAsia="ru-RU"/>
                    </w:rPr>
                  </w:pPr>
                </w:p>
              </w:tc>
            </w:tr>
          </w:tbl>
          <w:p w14:paraId="1A07C45A" w14:textId="77777777" w:rsidR="0005097C" w:rsidRPr="00B97BFE" w:rsidRDefault="0005097C" w:rsidP="0005097C">
            <w:pPr>
              <w:suppressAutoHyphens/>
              <w:spacing w:after="0" w:line="240" w:lineRule="auto"/>
              <w:outlineLvl w:val="0"/>
              <w:rPr>
                <w:rFonts w:ascii="Times New Roman" w:eastAsia="Times New Roman" w:hAnsi="Times New Roman" w:cs="Times New Roman"/>
                <w:b/>
                <w:bCs/>
                <w:sz w:val="20"/>
                <w:szCs w:val="20"/>
                <w:lang w:eastAsia="ru-RU"/>
              </w:rPr>
            </w:pPr>
          </w:p>
          <w:p w14:paraId="37045EED" w14:textId="77777777" w:rsidR="0005097C" w:rsidRPr="00B97BFE" w:rsidRDefault="0005097C" w:rsidP="0005097C">
            <w:pPr>
              <w:suppressAutoHyphens/>
              <w:spacing w:after="0" w:line="240" w:lineRule="auto"/>
              <w:outlineLvl w:val="0"/>
              <w:rPr>
                <w:rFonts w:ascii="Times New Roman" w:eastAsia="Times New Roman" w:hAnsi="Times New Roman" w:cs="Times New Roman"/>
                <w:b/>
                <w:bCs/>
                <w:sz w:val="20"/>
                <w:szCs w:val="20"/>
                <w:lang w:eastAsia="ru-RU"/>
              </w:rPr>
            </w:pPr>
          </w:p>
          <w:p w14:paraId="3DBA86B6" w14:textId="77777777" w:rsidR="0005097C" w:rsidRPr="00B97BFE" w:rsidRDefault="0005097C" w:rsidP="0005097C">
            <w:pPr>
              <w:suppressAutoHyphens/>
              <w:spacing w:after="0" w:line="240" w:lineRule="auto"/>
              <w:outlineLvl w:val="0"/>
              <w:rPr>
                <w:rFonts w:ascii="Times New Roman" w:eastAsia="Times New Roman" w:hAnsi="Times New Roman" w:cs="Times New Roman"/>
                <w:b/>
                <w:bCs/>
                <w:sz w:val="20"/>
                <w:szCs w:val="20"/>
                <w:lang w:eastAsia="ru-RU"/>
              </w:rPr>
            </w:pPr>
          </w:p>
          <w:p w14:paraId="37CEBB13" w14:textId="77777777" w:rsidR="0005097C" w:rsidRPr="00B97BFE" w:rsidRDefault="0005097C" w:rsidP="0005097C">
            <w:pPr>
              <w:suppressAutoHyphens/>
              <w:spacing w:after="0" w:line="240" w:lineRule="auto"/>
              <w:outlineLvl w:val="0"/>
              <w:rPr>
                <w:rFonts w:ascii="Times New Roman" w:eastAsia="Times New Roman" w:hAnsi="Times New Roman" w:cs="Times New Roman"/>
                <w:b/>
                <w:bCs/>
                <w:sz w:val="20"/>
                <w:szCs w:val="20"/>
                <w:lang w:eastAsia="ru-RU"/>
              </w:rPr>
            </w:pPr>
          </w:p>
          <w:p w14:paraId="10EBA245" w14:textId="77777777" w:rsidR="0005097C" w:rsidRPr="00B97BFE" w:rsidRDefault="0005097C" w:rsidP="0005097C">
            <w:pPr>
              <w:suppressAutoHyphens/>
              <w:spacing w:after="0" w:line="240" w:lineRule="auto"/>
              <w:outlineLvl w:val="0"/>
              <w:rPr>
                <w:rFonts w:ascii="Times New Roman" w:eastAsia="Times New Roman" w:hAnsi="Times New Roman" w:cs="Times New Roman"/>
                <w:b/>
                <w:bCs/>
                <w:sz w:val="20"/>
                <w:szCs w:val="20"/>
                <w:lang w:eastAsia="ru-RU"/>
              </w:rPr>
            </w:pPr>
          </w:p>
          <w:p w14:paraId="3ABCE6CA" w14:textId="77777777" w:rsidR="0005097C" w:rsidRPr="00B97BFE" w:rsidRDefault="0005097C" w:rsidP="0005097C">
            <w:pPr>
              <w:suppressAutoHyphens/>
              <w:spacing w:after="0" w:line="240" w:lineRule="auto"/>
              <w:outlineLvl w:val="0"/>
              <w:rPr>
                <w:rFonts w:ascii="Times New Roman" w:eastAsia="Times New Roman" w:hAnsi="Times New Roman" w:cs="Times New Roman"/>
                <w:b/>
                <w:bCs/>
                <w:sz w:val="20"/>
                <w:szCs w:val="20"/>
                <w:lang w:eastAsia="ru-RU"/>
              </w:rPr>
            </w:pPr>
          </w:p>
          <w:p w14:paraId="7BEEB649" w14:textId="77777777" w:rsidR="0005097C" w:rsidRPr="00B97BFE" w:rsidRDefault="0005097C" w:rsidP="0005097C">
            <w:pPr>
              <w:suppressAutoHyphens/>
              <w:spacing w:after="0" w:line="240" w:lineRule="auto"/>
              <w:outlineLvl w:val="0"/>
              <w:rPr>
                <w:rFonts w:ascii="Times New Roman" w:eastAsia="Times New Roman" w:hAnsi="Times New Roman" w:cs="Times New Roman"/>
                <w:b/>
                <w:bCs/>
                <w:sz w:val="20"/>
                <w:szCs w:val="20"/>
                <w:lang w:eastAsia="ru-RU"/>
              </w:rPr>
            </w:pPr>
          </w:p>
          <w:p w14:paraId="0FD405BC" w14:textId="77777777" w:rsidR="0005097C" w:rsidRPr="00B97BFE" w:rsidRDefault="0005097C" w:rsidP="0005097C">
            <w:pPr>
              <w:suppressAutoHyphens/>
              <w:spacing w:after="0" w:line="240" w:lineRule="auto"/>
              <w:outlineLvl w:val="0"/>
              <w:rPr>
                <w:rFonts w:ascii="Times New Roman" w:eastAsia="Times New Roman" w:hAnsi="Times New Roman" w:cs="Times New Roman"/>
                <w:b/>
                <w:bCs/>
                <w:sz w:val="20"/>
                <w:szCs w:val="20"/>
                <w:lang w:eastAsia="ru-RU"/>
              </w:rPr>
            </w:pPr>
          </w:p>
          <w:p w14:paraId="53ECB079" w14:textId="77777777" w:rsidR="0005097C" w:rsidRPr="00B97BFE" w:rsidRDefault="0005097C" w:rsidP="0005097C">
            <w:pPr>
              <w:suppressAutoHyphens/>
              <w:spacing w:after="0" w:line="240" w:lineRule="auto"/>
              <w:outlineLvl w:val="0"/>
              <w:rPr>
                <w:rFonts w:ascii="Times New Roman" w:eastAsia="Times New Roman" w:hAnsi="Times New Roman" w:cs="Times New Roman"/>
                <w:b/>
                <w:bCs/>
                <w:sz w:val="20"/>
                <w:szCs w:val="20"/>
                <w:lang w:eastAsia="ru-RU"/>
              </w:rPr>
            </w:pPr>
          </w:p>
          <w:p w14:paraId="3A3AEE1F" w14:textId="77777777" w:rsidR="0005097C" w:rsidRPr="00B97BFE" w:rsidRDefault="0005097C" w:rsidP="0005097C">
            <w:pPr>
              <w:suppressAutoHyphens/>
              <w:spacing w:after="0" w:line="240" w:lineRule="auto"/>
              <w:outlineLvl w:val="0"/>
              <w:rPr>
                <w:rFonts w:ascii="Times New Roman" w:eastAsia="Times New Roman" w:hAnsi="Times New Roman" w:cs="Times New Roman"/>
                <w:b/>
                <w:bCs/>
                <w:sz w:val="20"/>
                <w:szCs w:val="20"/>
                <w:lang w:eastAsia="ru-RU"/>
              </w:rPr>
            </w:pPr>
          </w:p>
          <w:p w14:paraId="01CDDEC7" w14:textId="77777777" w:rsidR="0005097C" w:rsidRPr="00B97BFE" w:rsidRDefault="0005097C" w:rsidP="0005097C">
            <w:pPr>
              <w:suppressAutoHyphens/>
              <w:spacing w:after="0" w:line="240" w:lineRule="auto"/>
              <w:outlineLvl w:val="0"/>
              <w:rPr>
                <w:rFonts w:ascii="Times New Roman" w:eastAsia="Times New Roman" w:hAnsi="Times New Roman" w:cs="Times New Roman"/>
                <w:b/>
                <w:bCs/>
                <w:sz w:val="20"/>
                <w:szCs w:val="20"/>
                <w:lang w:eastAsia="ru-RU"/>
              </w:rPr>
            </w:pPr>
          </w:p>
          <w:p w14:paraId="51E81EA8" w14:textId="77777777" w:rsidR="0005097C" w:rsidRPr="00B97BFE" w:rsidRDefault="0005097C" w:rsidP="0005097C">
            <w:pPr>
              <w:suppressAutoHyphens/>
              <w:spacing w:after="0" w:line="240" w:lineRule="auto"/>
              <w:outlineLvl w:val="0"/>
              <w:rPr>
                <w:rFonts w:ascii="Times New Roman" w:eastAsia="Times New Roman" w:hAnsi="Times New Roman" w:cs="Times New Roman"/>
                <w:b/>
                <w:bCs/>
                <w:sz w:val="20"/>
                <w:szCs w:val="20"/>
                <w:lang w:eastAsia="ru-RU"/>
              </w:rPr>
            </w:pPr>
          </w:p>
          <w:p w14:paraId="50ECECDF" w14:textId="77777777" w:rsidR="0005097C" w:rsidRPr="00B97BFE" w:rsidRDefault="0005097C" w:rsidP="0005097C">
            <w:pPr>
              <w:suppressAutoHyphens/>
              <w:spacing w:after="0" w:line="240" w:lineRule="auto"/>
              <w:outlineLvl w:val="0"/>
              <w:rPr>
                <w:rFonts w:ascii="Times New Roman" w:eastAsia="Times New Roman" w:hAnsi="Times New Roman" w:cs="Times New Roman"/>
                <w:b/>
                <w:bCs/>
                <w:sz w:val="20"/>
                <w:szCs w:val="20"/>
                <w:lang w:eastAsia="ru-RU"/>
              </w:rPr>
            </w:pPr>
          </w:p>
          <w:p w14:paraId="2C480FB0" w14:textId="77777777" w:rsidR="0005097C" w:rsidRPr="00B97BFE" w:rsidRDefault="0005097C" w:rsidP="0005097C">
            <w:pPr>
              <w:suppressAutoHyphens/>
              <w:spacing w:after="0" w:line="240" w:lineRule="auto"/>
              <w:outlineLvl w:val="0"/>
              <w:rPr>
                <w:rFonts w:ascii="Times New Roman" w:eastAsia="Times New Roman" w:hAnsi="Times New Roman" w:cs="Times New Roman"/>
                <w:b/>
                <w:bCs/>
                <w:sz w:val="20"/>
                <w:szCs w:val="20"/>
                <w:lang w:eastAsia="ru-RU"/>
              </w:rPr>
            </w:pPr>
          </w:p>
          <w:p w14:paraId="638EA342" w14:textId="77777777" w:rsidR="0005097C" w:rsidRPr="00B97BFE" w:rsidRDefault="0005097C" w:rsidP="0005097C">
            <w:pPr>
              <w:suppressAutoHyphens/>
              <w:spacing w:after="0" w:line="240" w:lineRule="auto"/>
              <w:outlineLvl w:val="0"/>
              <w:rPr>
                <w:rFonts w:ascii="Times New Roman" w:eastAsia="Times New Roman" w:hAnsi="Times New Roman" w:cs="Times New Roman"/>
                <w:b/>
                <w:bCs/>
                <w:sz w:val="20"/>
                <w:szCs w:val="20"/>
                <w:lang w:eastAsia="ru-RU"/>
              </w:rPr>
            </w:pPr>
          </w:p>
          <w:p w14:paraId="721A1063" w14:textId="77777777" w:rsidR="009561F6" w:rsidRPr="00B97BFE" w:rsidRDefault="00BE1B2F" w:rsidP="004B1C7A">
            <w:pPr>
              <w:suppressAutoHyphens/>
              <w:spacing w:after="0" w:line="240" w:lineRule="auto"/>
              <w:jc w:val="center"/>
              <w:outlineLvl w:val="0"/>
              <w:rPr>
                <w:rFonts w:ascii="Times New Roman" w:eastAsia="Times New Roman" w:hAnsi="Times New Roman" w:cs="Times New Roman"/>
                <w:b/>
                <w:bCs/>
                <w:sz w:val="20"/>
                <w:szCs w:val="20"/>
                <w:lang w:eastAsia="ru-RU"/>
              </w:rPr>
            </w:pPr>
            <w:r w:rsidRPr="00B97BFE">
              <w:rPr>
                <w:rFonts w:ascii="Times New Roman" w:eastAsia="Times New Roman" w:hAnsi="Times New Roman" w:cs="Times New Roman"/>
                <w:b/>
                <w:bCs/>
                <w:sz w:val="20"/>
                <w:szCs w:val="20"/>
                <w:lang w:eastAsia="ru-RU"/>
              </w:rPr>
              <w:t xml:space="preserve">                                                                </w:t>
            </w:r>
          </w:p>
          <w:p w14:paraId="6CF39801" w14:textId="77777777" w:rsidR="009561F6" w:rsidRPr="00B97BFE" w:rsidRDefault="009561F6" w:rsidP="004B1C7A">
            <w:pPr>
              <w:suppressAutoHyphens/>
              <w:spacing w:after="0" w:line="240" w:lineRule="auto"/>
              <w:jc w:val="center"/>
              <w:outlineLvl w:val="0"/>
              <w:rPr>
                <w:rFonts w:ascii="Times New Roman" w:eastAsia="Times New Roman" w:hAnsi="Times New Roman" w:cs="Times New Roman"/>
                <w:b/>
                <w:bCs/>
                <w:sz w:val="20"/>
                <w:szCs w:val="20"/>
                <w:lang w:eastAsia="ru-RU"/>
              </w:rPr>
            </w:pPr>
          </w:p>
          <w:p w14:paraId="581B49E2" w14:textId="77777777" w:rsidR="009561F6" w:rsidRPr="00B97BFE" w:rsidRDefault="009561F6" w:rsidP="004B1C7A">
            <w:pPr>
              <w:suppressAutoHyphens/>
              <w:spacing w:after="0" w:line="240" w:lineRule="auto"/>
              <w:jc w:val="center"/>
              <w:outlineLvl w:val="0"/>
              <w:rPr>
                <w:rFonts w:ascii="Times New Roman" w:eastAsia="Times New Roman" w:hAnsi="Times New Roman" w:cs="Times New Roman"/>
                <w:b/>
                <w:bCs/>
                <w:sz w:val="20"/>
                <w:szCs w:val="20"/>
                <w:lang w:eastAsia="ru-RU"/>
              </w:rPr>
            </w:pPr>
          </w:p>
          <w:p w14:paraId="29EE561E" w14:textId="77777777" w:rsidR="0005097C" w:rsidRPr="00B97BFE" w:rsidRDefault="005D650C" w:rsidP="004B0787">
            <w:pPr>
              <w:suppressAutoHyphens/>
              <w:spacing w:after="0" w:line="240" w:lineRule="auto"/>
              <w:jc w:val="center"/>
              <w:outlineLvl w:val="0"/>
              <w:rPr>
                <w:rFonts w:ascii="Times New Roman" w:eastAsia="Times New Roman" w:hAnsi="Times New Roman" w:cs="Times New Roman"/>
                <w:b/>
                <w:bCs/>
                <w:sz w:val="20"/>
                <w:szCs w:val="20"/>
                <w:lang w:eastAsia="ru-RU"/>
              </w:rPr>
            </w:pPr>
            <w:r w:rsidRPr="00B97BFE">
              <w:rPr>
                <w:rFonts w:ascii="Times New Roman" w:eastAsia="Times New Roman" w:hAnsi="Times New Roman" w:cs="Times New Roman"/>
                <w:b/>
                <w:bCs/>
                <w:sz w:val="20"/>
                <w:szCs w:val="20"/>
                <w:lang w:eastAsia="ru-RU"/>
              </w:rPr>
              <w:t xml:space="preserve">                 </w:t>
            </w:r>
          </w:p>
        </w:tc>
        <w:tc>
          <w:tcPr>
            <w:tcW w:w="236" w:type="dxa"/>
          </w:tcPr>
          <w:p w14:paraId="376A8FC5" w14:textId="77777777" w:rsidR="0005097C" w:rsidRPr="00B97BFE" w:rsidRDefault="0005097C" w:rsidP="0005097C">
            <w:pPr>
              <w:suppressAutoHyphens/>
              <w:spacing w:after="0" w:line="240" w:lineRule="auto"/>
              <w:jc w:val="both"/>
              <w:rPr>
                <w:rFonts w:ascii="Times New Roman" w:eastAsia="Times New Roman" w:hAnsi="Times New Roman" w:cs="Times New Roman"/>
                <w:b/>
                <w:bCs/>
                <w:sz w:val="20"/>
                <w:szCs w:val="20"/>
                <w:lang w:eastAsia="ru-RU"/>
              </w:rPr>
            </w:pPr>
          </w:p>
        </w:tc>
      </w:tr>
      <w:tr w:rsidR="00BE1B2F" w:rsidRPr="0005097C" w14:paraId="46B12CAF" w14:textId="77777777" w:rsidTr="00F66E12">
        <w:tc>
          <w:tcPr>
            <w:tcW w:w="9913" w:type="dxa"/>
          </w:tcPr>
          <w:p w14:paraId="223CF870" w14:textId="77777777" w:rsidR="00BE1B2F" w:rsidRPr="0005097C" w:rsidRDefault="00BE1B2F" w:rsidP="0005097C">
            <w:pPr>
              <w:suppressAutoHyphens/>
              <w:spacing w:after="0" w:line="240" w:lineRule="auto"/>
              <w:jc w:val="center"/>
              <w:rPr>
                <w:rFonts w:ascii="Times New Roman" w:eastAsia="Times New Roman" w:hAnsi="Times New Roman" w:cs="Times New Roman"/>
                <w:b/>
                <w:bCs/>
                <w:sz w:val="18"/>
                <w:szCs w:val="18"/>
                <w:lang w:eastAsia="ru-RU"/>
              </w:rPr>
            </w:pPr>
          </w:p>
        </w:tc>
        <w:tc>
          <w:tcPr>
            <w:tcW w:w="236" w:type="dxa"/>
          </w:tcPr>
          <w:p w14:paraId="1813B270" w14:textId="77777777" w:rsidR="00BE1B2F" w:rsidRPr="0005097C" w:rsidRDefault="00BE1B2F" w:rsidP="0005097C">
            <w:pPr>
              <w:suppressAutoHyphens/>
              <w:spacing w:after="0" w:line="240" w:lineRule="auto"/>
              <w:jc w:val="both"/>
              <w:rPr>
                <w:rFonts w:ascii="Times New Roman" w:eastAsia="Times New Roman" w:hAnsi="Times New Roman" w:cs="Times New Roman"/>
                <w:b/>
                <w:bCs/>
                <w:sz w:val="18"/>
                <w:szCs w:val="18"/>
                <w:lang w:eastAsia="ru-RU"/>
              </w:rPr>
            </w:pPr>
          </w:p>
        </w:tc>
      </w:tr>
      <w:tr w:rsidR="00BE1B2F" w:rsidRPr="0005097C" w14:paraId="29010C10" w14:textId="77777777" w:rsidTr="00F66E12">
        <w:tc>
          <w:tcPr>
            <w:tcW w:w="9913" w:type="dxa"/>
          </w:tcPr>
          <w:p w14:paraId="160BFFAE" w14:textId="77777777" w:rsidR="00BE1B2F" w:rsidRPr="0005097C" w:rsidRDefault="00BE1B2F" w:rsidP="0005097C">
            <w:pPr>
              <w:suppressAutoHyphens/>
              <w:spacing w:after="0" w:line="240" w:lineRule="auto"/>
              <w:jc w:val="center"/>
              <w:rPr>
                <w:rFonts w:ascii="Times New Roman" w:eastAsia="Times New Roman" w:hAnsi="Times New Roman" w:cs="Times New Roman"/>
                <w:b/>
                <w:bCs/>
                <w:sz w:val="18"/>
                <w:szCs w:val="18"/>
                <w:lang w:eastAsia="ru-RU"/>
              </w:rPr>
            </w:pPr>
          </w:p>
        </w:tc>
        <w:tc>
          <w:tcPr>
            <w:tcW w:w="236" w:type="dxa"/>
          </w:tcPr>
          <w:p w14:paraId="655C8256" w14:textId="77777777" w:rsidR="00BE1B2F" w:rsidRPr="0005097C" w:rsidRDefault="00BE1B2F" w:rsidP="0005097C">
            <w:pPr>
              <w:suppressAutoHyphens/>
              <w:spacing w:after="0" w:line="240" w:lineRule="auto"/>
              <w:jc w:val="both"/>
              <w:rPr>
                <w:rFonts w:ascii="Times New Roman" w:eastAsia="Times New Roman" w:hAnsi="Times New Roman" w:cs="Times New Roman"/>
                <w:b/>
                <w:bCs/>
                <w:sz w:val="18"/>
                <w:szCs w:val="18"/>
                <w:lang w:eastAsia="ru-RU"/>
              </w:rPr>
            </w:pPr>
          </w:p>
        </w:tc>
      </w:tr>
    </w:tbl>
    <w:p w14:paraId="28388E17" w14:textId="77777777" w:rsidR="0005097C" w:rsidRPr="0005097C" w:rsidRDefault="0005097C" w:rsidP="0005097C">
      <w:pPr>
        <w:pageBreakBefore/>
        <w:suppressAutoHyphens/>
        <w:spacing w:after="0" w:line="240" w:lineRule="auto"/>
        <w:outlineLvl w:val="0"/>
        <w:rPr>
          <w:rFonts w:ascii="Times New Roman" w:eastAsia="Times New Roman" w:hAnsi="Times New Roman" w:cs="Times New Roman"/>
          <w:sz w:val="18"/>
          <w:szCs w:val="18"/>
          <w:lang w:eastAsia="ru-RU"/>
        </w:rPr>
      </w:pPr>
    </w:p>
    <w:p w14:paraId="1CAFDEC0" w14:textId="77777777" w:rsidR="0005097C" w:rsidRPr="0005097C" w:rsidRDefault="0005097C" w:rsidP="0005097C"/>
    <w:p w14:paraId="22012FC9" w14:textId="77777777" w:rsidR="000C006B" w:rsidRDefault="000C006B"/>
    <w:sectPr w:rsidR="000C006B" w:rsidSect="00BD6036">
      <w:footerReference w:type="default" r:id="rId7"/>
      <w:footnotePr>
        <w:pos w:val="beneathText"/>
      </w:footnotePr>
      <w:pgSz w:w="11905" w:h="16837"/>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551B4" w14:textId="77777777" w:rsidR="00BD6036" w:rsidRDefault="00BD6036">
      <w:pPr>
        <w:spacing w:after="0" w:line="240" w:lineRule="auto"/>
      </w:pPr>
      <w:r>
        <w:separator/>
      </w:r>
    </w:p>
  </w:endnote>
  <w:endnote w:type="continuationSeparator" w:id="0">
    <w:p w14:paraId="24516DC3" w14:textId="77777777" w:rsidR="00BD6036" w:rsidRDefault="00BD6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5BE23" w14:textId="77777777" w:rsidR="00C22921" w:rsidRDefault="009B4BDB">
    <w:pPr>
      <w:pStyle w:val="a3"/>
      <w:jc w:val="center"/>
    </w:pPr>
    <w:r>
      <w:fldChar w:fldCharType="begin"/>
    </w:r>
    <w:r>
      <w:instrText xml:space="preserve"> PAGE   \* MERGEFORMAT </w:instrText>
    </w:r>
    <w:r>
      <w:fldChar w:fldCharType="separate"/>
    </w:r>
    <w:r w:rsidR="00AA116D">
      <w:rPr>
        <w:noProof/>
      </w:rPr>
      <w:t>5</w:t>
    </w:r>
    <w:r>
      <w:rPr>
        <w:noProof/>
      </w:rPr>
      <w:fldChar w:fldCharType="end"/>
    </w:r>
  </w:p>
  <w:p w14:paraId="35AC24C6" w14:textId="77777777" w:rsidR="00C22921" w:rsidRDefault="00C2292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FCDDB" w14:textId="77777777" w:rsidR="00BD6036" w:rsidRDefault="00BD6036">
      <w:pPr>
        <w:spacing w:after="0" w:line="240" w:lineRule="auto"/>
      </w:pPr>
      <w:r>
        <w:separator/>
      </w:r>
    </w:p>
  </w:footnote>
  <w:footnote w:type="continuationSeparator" w:id="0">
    <w:p w14:paraId="532F3A2A" w14:textId="77777777" w:rsidR="00BD6036" w:rsidRDefault="00BD60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614C6"/>
    <w:multiLevelType w:val="hybridMultilevel"/>
    <w:tmpl w:val="7EC254AE"/>
    <w:lvl w:ilvl="0" w:tplc="414A1BF2">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9BB7065"/>
    <w:multiLevelType w:val="multilevel"/>
    <w:tmpl w:val="8298760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080" w:hanging="72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440" w:hanging="1080"/>
      </w:pPr>
      <w:rPr>
        <w:rFonts w:eastAsia="Times New Roman" w:hint="default"/>
      </w:rPr>
    </w:lvl>
    <w:lvl w:ilvl="7">
      <w:start w:val="1"/>
      <w:numFmt w:val="decimal"/>
      <w:isLgl/>
      <w:lvlText w:val="%1.%2.%3.%4.%5.%6.%7.%8."/>
      <w:lvlJc w:val="left"/>
      <w:pPr>
        <w:ind w:left="1440" w:hanging="1080"/>
      </w:pPr>
      <w:rPr>
        <w:rFonts w:eastAsia="Times New Roman" w:hint="default"/>
      </w:rPr>
    </w:lvl>
    <w:lvl w:ilvl="8">
      <w:start w:val="1"/>
      <w:numFmt w:val="decimal"/>
      <w:isLgl/>
      <w:lvlText w:val="%1.%2.%3.%4.%5.%6.%7.%8.%9."/>
      <w:lvlJc w:val="left"/>
      <w:pPr>
        <w:ind w:left="1800" w:hanging="1440"/>
      </w:pPr>
      <w:rPr>
        <w:rFonts w:eastAsia="Times New Roman" w:hint="default"/>
      </w:rPr>
    </w:lvl>
  </w:abstractNum>
  <w:num w:numId="1" w16cid:durableId="436026922">
    <w:abstractNumId w:val="1"/>
  </w:num>
  <w:num w:numId="2" w16cid:durableId="1639874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3859"/>
    <w:rsid w:val="00016581"/>
    <w:rsid w:val="00024082"/>
    <w:rsid w:val="0005097C"/>
    <w:rsid w:val="00056C7F"/>
    <w:rsid w:val="000648C1"/>
    <w:rsid w:val="00065410"/>
    <w:rsid w:val="000770CE"/>
    <w:rsid w:val="00077553"/>
    <w:rsid w:val="00092B7E"/>
    <w:rsid w:val="000951A0"/>
    <w:rsid w:val="000C006B"/>
    <w:rsid w:val="000D4BD9"/>
    <w:rsid w:val="000D6BE9"/>
    <w:rsid w:val="00103B94"/>
    <w:rsid w:val="00124FBC"/>
    <w:rsid w:val="00156B28"/>
    <w:rsid w:val="001602E8"/>
    <w:rsid w:val="00161032"/>
    <w:rsid w:val="001A4157"/>
    <w:rsid w:val="001C33AA"/>
    <w:rsid w:val="001D2D6B"/>
    <w:rsid w:val="001F7450"/>
    <w:rsid w:val="00203E81"/>
    <w:rsid w:val="00224C70"/>
    <w:rsid w:val="0023432B"/>
    <w:rsid w:val="00251D25"/>
    <w:rsid w:val="00257B96"/>
    <w:rsid w:val="002C51F4"/>
    <w:rsid w:val="002C6D8E"/>
    <w:rsid w:val="002D1DA3"/>
    <w:rsid w:val="002D6BE9"/>
    <w:rsid w:val="002E3390"/>
    <w:rsid w:val="002E7FEC"/>
    <w:rsid w:val="002F2531"/>
    <w:rsid w:val="0030166E"/>
    <w:rsid w:val="00312D65"/>
    <w:rsid w:val="00313000"/>
    <w:rsid w:val="00317650"/>
    <w:rsid w:val="0032687B"/>
    <w:rsid w:val="003375DA"/>
    <w:rsid w:val="00353A7D"/>
    <w:rsid w:val="00354987"/>
    <w:rsid w:val="003561DF"/>
    <w:rsid w:val="00362752"/>
    <w:rsid w:val="003669E6"/>
    <w:rsid w:val="00375870"/>
    <w:rsid w:val="00384378"/>
    <w:rsid w:val="003979B3"/>
    <w:rsid w:val="003A7691"/>
    <w:rsid w:val="003E3085"/>
    <w:rsid w:val="003E7BA8"/>
    <w:rsid w:val="0040177A"/>
    <w:rsid w:val="0042765B"/>
    <w:rsid w:val="00436A28"/>
    <w:rsid w:val="0046455E"/>
    <w:rsid w:val="00471169"/>
    <w:rsid w:val="00473448"/>
    <w:rsid w:val="0048508E"/>
    <w:rsid w:val="004852C3"/>
    <w:rsid w:val="004978C0"/>
    <w:rsid w:val="004B0787"/>
    <w:rsid w:val="004B1C7A"/>
    <w:rsid w:val="004B6EE4"/>
    <w:rsid w:val="004C0747"/>
    <w:rsid w:val="004C65FF"/>
    <w:rsid w:val="004D4808"/>
    <w:rsid w:val="004E7F29"/>
    <w:rsid w:val="004F7CB9"/>
    <w:rsid w:val="00524DE6"/>
    <w:rsid w:val="00536084"/>
    <w:rsid w:val="00541473"/>
    <w:rsid w:val="005463A8"/>
    <w:rsid w:val="00552B8D"/>
    <w:rsid w:val="00553BE9"/>
    <w:rsid w:val="0056703D"/>
    <w:rsid w:val="00571B72"/>
    <w:rsid w:val="00572E70"/>
    <w:rsid w:val="005A199C"/>
    <w:rsid w:val="005B0706"/>
    <w:rsid w:val="005C1C35"/>
    <w:rsid w:val="005D650C"/>
    <w:rsid w:val="005E51D5"/>
    <w:rsid w:val="0061628D"/>
    <w:rsid w:val="00626994"/>
    <w:rsid w:val="0063666E"/>
    <w:rsid w:val="00640878"/>
    <w:rsid w:val="00661508"/>
    <w:rsid w:val="00662AB7"/>
    <w:rsid w:val="00667E21"/>
    <w:rsid w:val="00673C11"/>
    <w:rsid w:val="00684596"/>
    <w:rsid w:val="00697619"/>
    <w:rsid w:val="006B1767"/>
    <w:rsid w:val="006B1AF6"/>
    <w:rsid w:val="006B5DE5"/>
    <w:rsid w:val="006C5708"/>
    <w:rsid w:val="006F05EC"/>
    <w:rsid w:val="007158A3"/>
    <w:rsid w:val="0073099D"/>
    <w:rsid w:val="00733032"/>
    <w:rsid w:val="00733AE7"/>
    <w:rsid w:val="00737B1D"/>
    <w:rsid w:val="00767017"/>
    <w:rsid w:val="007805CA"/>
    <w:rsid w:val="00786210"/>
    <w:rsid w:val="007874C3"/>
    <w:rsid w:val="007970D1"/>
    <w:rsid w:val="007B0583"/>
    <w:rsid w:val="007B24A6"/>
    <w:rsid w:val="007D7B0B"/>
    <w:rsid w:val="007E5A15"/>
    <w:rsid w:val="007F342A"/>
    <w:rsid w:val="007F515B"/>
    <w:rsid w:val="00817C7C"/>
    <w:rsid w:val="008306B0"/>
    <w:rsid w:val="00853AB9"/>
    <w:rsid w:val="00893750"/>
    <w:rsid w:val="008939AE"/>
    <w:rsid w:val="008A3065"/>
    <w:rsid w:val="008C2731"/>
    <w:rsid w:val="008D1D61"/>
    <w:rsid w:val="008E1528"/>
    <w:rsid w:val="008F3DCD"/>
    <w:rsid w:val="0092523C"/>
    <w:rsid w:val="009266D6"/>
    <w:rsid w:val="00952056"/>
    <w:rsid w:val="009561F6"/>
    <w:rsid w:val="00963A02"/>
    <w:rsid w:val="009966CF"/>
    <w:rsid w:val="009966DA"/>
    <w:rsid w:val="009A7AA2"/>
    <w:rsid w:val="009B4BDB"/>
    <w:rsid w:val="009C46FF"/>
    <w:rsid w:val="009E29B3"/>
    <w:rsid w:val="009E522A"/>
    <w:rsid w:val="009F4159"/>
    <w:rsid w:val="00A114AE"/>
    <w:rsid w:val="00A16899"/>
    <w:rsid w:val="00A171E3"/>
    <w:rsid w:val="00A30F95"/>
    <w:rsid w:val="00A70905"/>
    <w:rsid w:val="00A77546"/>
    <w:rsid w:val="00A8686A"/>
    <w:rsid w:val="00A95644"/>
    <w:rsid w:val="00AA116D"/>
    <w:rsid w:val="00AB5458"/>
    <w:rsid w:val="00AC5420"/>
    <w:rsid w:val="00AD19C0"/>
    <w:rsid w:val="00AF46DE"/>
    <w:rsid w:val="00B0241D"/>
    <w:rsid w:val="00B05387"/>
    <w:rsid w:val="00B10353"/>
    <w:rsid w:val="00B15A4A"/>
    <w:rsid w:val="00B22130"/>
    <w:rsid w:val="00B97BFE"/>
    <w:rsid w:val="00BA7363"/>
    <w:rsid w:val="00BB038A"/>
    <w:rsid w:val="00BC3082"/>
    <w:rsid w:val="00BC3D8B"/>
    <w:rsid w:val="00BD6036"/>
    <w:rsid w:val="00BE1B2F"/>
    <w:rsid w:val="00BE3479"/>
    <w:rsid w:val="00BE47A6"/>
    <w:rsid w:val="00BF4530"/>
    <w:rsid w:val="00C04270"/>
    <w:rsid w:val="00C04476"/>
    <w:rsid w:val="00C22921"/>
    <w:rsid w:val="00C34D73"/>
    <w:rsid w:val="00C5129B"/>
    <w:rsid w:val="00C6654B"/>
    <w:rsid w:val="00C74FFD"/>
    <w:rsid w:val="00C827E1"/>
    <w:rsid w:val="00C852FC"/>
    <w:rsid w:val="00C93C5B"/>
    <w:rsid w:val="00CA66DC"/>
    <w:rsid w:val="00CE444B"/>
    <w:rsid w:val="00D05515"/>
    <w:rsid w:val="00D12096"/>
    <w:rsid w:val="00D714A3"/>
    <w:rsid w:val="00D809E6"/>
    <w:rsid w:val="00D94CBF"/>
    <w:rsid w:val="00DA47B9"/>
    <w:rsid w:val="00DA551A"/>
    <w:rsid w:val="00DE3859"/>
    <w:rsid w:val="00DE4D3A"/>
    <w:rsid w:val="00DF04CF"/>
    <w:rsid w:val="00DF5B63"/>
    <w:rsid w:val="00E07A74"/>
    <w:rsid w:val="00E42B6E"/>
    <w:rsid w:val="00E469EA"/>
    <w:rsid w:val="00E6089F"/>
    <w:rsid w:val="00E60C14"/>
    <w:rsid w:val="00E60F55"/>
    <w:rsid w:val="00E75F62"/>
    <w:rsid w:val="00EA66C0"/>
    <w:rsid w:val="00EC343F"/>
    <w:rsid w:val="00ED2868"/>
    <w:rsid w:val="00F07A54"/>
    <w:rsid w:val="00F40775"/>
    <w:rsid w:val="00F537AC"/>
    <w:rsid w:val="00F64087"/>
    <w:rsid w:val="00F641EE"/>
    <w:rsid w:val="00F64857"/>
    <w:rsid w:val="00F66E12"/>
    <w:rsid w:val="00F675E8"/>
    <w:rsid w:val="00FA3587"/>
    <w:rsid w:val="00FB70C1"/>
    <w:rsid w:val="00FC26E3"/>
    <w:rsid w:val="00FD3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A3641"/>
  <w15:docId w15:val="{B7CA3B54-7FDD-47C3-BDAC-E081764D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DE6"/>
  </w:style>
  <w:style w:type="paragraph" w:styleId="4">
    <w:name w:val="heading 4"/>
    <w:basedOn w:val="a"/>
    <w:next w:val="a"/>
    <w:link w:val="40"/>
    <w:qFormat/>
    <w:rsid w:val="00640878"/>
    <w:pPr>
      <w:keepNext/>
      <w:tabs>
        <w:tab w:val="left" w:pos="5860"/>
      </w:tabs>
      <w:spacing w:after="0" w:line="240" w:lineRule="auto"/>
      <w:jc w:val="center"/>
      <w:outlineLvl w:val="3"/>
    </w:pPr>
    <w:rPr>
      <w:rFonts w:ascii="Times New Roman" w:eastAsia="Times New Roman" w:hAnsi="Times New Roman" w:cs="Times New Roman"/>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05097C"/>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05097C"/>
  </w:style>
  <w:style w:type="table" w:styleId="a5">
    <w:name w:val="Table Grid"/>
    <w:basedOn w:val="a1"/>
    <w:uiPriority w:val="99"/>
    <w:rsid w:val="0005097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5097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5097C"/>
    <w:rPr>
      <w:rFonts w:ascii="Tahoma" w:hAnsi="Tahoma" w:cs="Tahoma"/>
      <w:sz w:val="16"/>
      <w:szCs w:val="16"/>
    </w:rPr>
  </w:style>
  <w:style w:type="character" w:styleId="a8">
    <w:name w:val="Hyperlink"/>
    <w:basedOn w:val="a0"/>
    <w:uiPriority w:val="99"/>
    <w:unhideWhenUsed/>
    <w:rsid w:val="00EA66C0"/>
    <w:rPr>
      <w:color w:val="0000FF" w:themeColor="hyperlink"/>
      <w:u w:val="single"/>
    </w:rPr>
  </w:style>
  <w:style w:type="paragraph" w:styleId="a9">
    <w:name w:val="List Paragraph"/>
    <w:basedOn w:val="a"/>
    <w:uiPriority w:val="34"/>
    <w:qFormat/>
    <w:rsid w:val="00092B7E"/>
    <w:pPr>
      <w:ind w:left="720"/>
      <w:contextualSpacing/>
    </w:pPr>
  </w:style>
  <w:style w:type="paragraph" w:styleId="aa">
    <w:name w:val="Body Text"/>
    <w:basedOn w:val="a"/>
    <w:link w:val="ab"/>
    <w:unhideWhenUsed/>
    <w:rsid w:val="004B0787"/>
    <w:pPr>
      <w:spacing w:after="0" w:line="240" w:lineRule="auto"/>
      <w:jc w:val="both"/>
    </w:pPr>
    <w:rPr>
      <w:rFonts w:ascii="Times New Roman" w:eastAsia="Times New Roman" w:hAnsi="Times New Roman" w:cs="Times New Roman"/>
      <w:sz w:val="28"/>
      <w:szCs w:val="20"/>
      <w:lang w:eastAsia="ar-SA"/>
    </w:rPr>
  </w:style>
  <w:style w:type="character" w:customStyle="1" w:styleId="ab">
    <w:name w:val="Основной текст Знак"/>
    <w:basedOn w:val="a0"/>
    <w:link w:val="aa"/>
    <w:rsid w:val="004B0787"/>
    <w:rPr>
      <w:rFonts w:ascii="Times New Roman" w:eastAsia="Times New Roman" w:hAnsi="Times New Roman" w:cs="Times New Roman"/>
      <w:sz w:val="28"/>
      <w:szCs w:val="20"/>
      <w:lang w:eastAsia="ar-SA"/>
    </w:rPr>
  </w:style>
  <w:style w:type="character" w:customStyle="1" w:styleId="40">
    <w:name w:val="Заголовок 4 Знак"/>
    <w:basedOn w:val="a0"/>
    <w:link w:val="4"/>
    <w:rsid w:val="00640878"/>
    <w:rPr>
      <w:rFonts w:ascii="Times New Roman" w:eastAsia="Times New Roman" w:hAnsi="Times New Roman" w:cs="Times New Roman"/>
      <w:sz w:val="32"/>
      <w:szCs w:val="24"/>
      <w:lang w:eastAsia="ru-RU"/>
    </w:rPr>
  </w:style>
  <w:style w:type="paragraph" w:styleId="ac">
    <w:name w:val="Normal (Web)"/>
    <w:basedOn w:val="a"/>
    <w:uiPriority w:val="99"/>
    <w:unhideWhenUsed/>
    <w:rsid w:val="007158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сновной шрифт абзаца1"/>
    <w:rsid w:val="00AA116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678</TotalTime>
  <Pages>5</Pages>
  <Words>1951</Words>
  <Characters>11126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Urist1</dc:creator>
  <cp:lastModifiedBy>admin</cp:lastModifiedBy>
  <cp:revision>78</cp:revision>
  <cp:lastPrinted>2024-03-13T08:05:00Z</cp:lastPrinted>
  <dcterms:created xsi:type="dcterms:W3CDTF">2017-09-14T02:08:00Z</dcterms:created>
  <dcterms:modified xsi:type="dcterms:W3CDTF">2024-03-20T07:20:00Z</dcterms:modified>
</cp:coreProperties>
</file>